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43" w:rsidRPr="00693684" w:rsidRDefault="00E602C9" w:rsidP="00400D28">
      <w:pPr>
        <w:ind w:left="208" w:hangingChars="100" w:hanging="208"/>
        <w:rPr>
          <w:color w:val="auto"/>
        </w:rPr>
      </w:pPr>
      <w:r w:rsidRPr="00693684">
        <w:rPr>
          <w:rFonts w:hint="eastAsia"/>
          <w:color w:val="auto"/>
          <w:lang w:eastAsia="zh-CN"/>
        </w:rPr>
        <w:t>別記第</w:t>
      </w:r>
      <w:r w:rsidRPr="00693684">
        <w:rPr>
          <w:rFonts w:hint="eastAsia"/>
          <w:color w:val="auto"/>
        </w:rPr>
        <w:t>７</w:t>
      </w:r>
      <w:r w:rsidR="00A353CE" w:rsidRPr="00693684">
        <w:rPr>
          <w:rFonts w:hint="eastAsia"/>
          <w:color w:val="auto"/>
          <w:lang w:eastAsia="zh-CN"/>
        </w:rPr>
        <w:t>号様式</w:t>
      </w:r>
    </w:p>
    <w:p w:rsidR="00E602C9" w:rsidRPr="00693684" w:rsidRDefault="004C420D" w:rsidP="00400D28">
      <w:pPr>
        <w:jc w:val="center"/>
        <w:rPr>
          <w:b/>
          <w:color w:val="auto"/>
          <w:sz w:val="28"/>
          <w:szCs w:val="28"/>
        </w:rPr>
      </w:pPr>
      <w:r w:rsidRPr="00693684">
        <w:rPr>
          <w:b/>
          <w:color w:val="auto"/>
          <w:sz w:val="28"/>
          <w:szCs w:val="28"/>
        </w:rPr>
        <w:t>紀州材の家建築実績報告書</w:t>
      </w:r>
    </w:p>
    <w:p w:rsidR="00E602C9" w:rsidRPr="00693684" w:rsidRDefault="00050A64" w:rsidP="00E602C9">
      <w:pPr>
        <w:wordWrap w:val="0"/>
        <w:jc w:val="right"/>
        <w:rPr>
          <w:color w:val="auto"/>
        </w:rPr>
      </w:pPr>
      <w:r>
        <w:rPr>
          <w:rFonts w:hint="eastAsia"/>
          <w:color w:val="auto"/>
        </w:rPr>
        <w:t xml:space="preserve">　　　　　　　　　　　　　　　　　　　　　　　　　　　　</w:t>
      </w:r>
      <w:r w:rsidR="00E602C9" w:rsidRPr="00693684">
        <w:rPr>
          <w:rFonts w:hint="eastAsia"/>
          <w:color w:val="auto"/>
        </w:rPr>
        <w:t xml:space="preserve">　　年　　月　　日　　</w:t>
      </w:r>
    </w:p>
    <w:p w:rsidR="00E602C9" w:rsidRPr="00693684" w:rsidRDefault="00E602C9" w:rsidP="00E602C9">
      <w:pPr>
        <w:rPr>
          <w:color w:val="auto"/>
        </w:rPr>
      </w:pPr>
    </w:p>
    <w:p w:rsidR="00E602C9" w:rsidRPr="00693684" w:rsidRDefault="00E602C9" w:rsidP="00E602C9">
      <w:pPr>
        <w:rPr>
          <w:color w:val="auto"/>
          <w:lang w:eastAsia="zh-CN"/>
        </w:rPr>
      </w:pPr>
      <w:r w:rsidRPr="00693684">
        <w:rPr>
          <w:rFonts w:hint="eastAsia"/>
          <w:color w:val="auto"/>
          <w:lang w:eastAsia="zh-CN"/>
        </w:rPr>
        <w:t xml:space="preserve">　和歌山県知事　様</w:t>
      </w:r>
    </w:p>
    <w:p w:rsidR="00E602C9" w:rsidRPr="00693684" w:rsidRDefault="00E602C9" w:rsidP="00E602C9">
      <w:pPr>
        <w:rPr>
          <w:color w:val="auto"/>
        </w:rPr>
      </w:pPr>
    </w:p>
    <w:p w:rsidR="00E602C9" w:rsidRPr="00693684" w:rsidRDefault="00E602C9" w:rsidP="00E602C9">
      <w:pPr>
        <w:ind w:firstLineChars="2200" w:firstLine="4573"/>
        <w:rPr>
          <w:color w:val="auto"/>
          <w:lang w:eastAsia="zh-CN"/>
        </w:rPr>
      </w:pPr>
      <w:r w:rsidRPr="00693684">
        <w:rPr>
          <w:rFonts w:hint="eastAsia"/>
          <w:color w:val="auto"/>
          <w:lang w:eastAsia="zh-CN"/>
        </w:rPr>
        <w:t>所在地又は住所</w:t>
      </w:r>
    </w:p>
    <w:p w:rsidR="00E602C9" w:rsidRPr="00693684" w:rsidRDefault="00E602C9" w:rsidP="00E602C9">
      <w:pPr>
        <w:ind w:firstLineChars="2200" w:firstLine="4573"/>
        <w:rPr>
          <w:color w:val="auto"/>
        </w:rPr>
      </w:pPr>
    </w:p>
    <w:p w:rsidR="00E602C9" w:rsidRPr="00693684" w:rsidRDefault="00E602C9" w:rsidP="00E602C9">
      <w:pPr>
        <w:ind w:firstLineChars="2200" w:firstLine="4573"/>
        <w:rPr>
          <w:color w:val="auto"/>
        </w:rPr>
      </w:pPr>
      <w:r w:rsidRPr="00693684">
        <w:rPr>
          <w:rFonts w:hint="eastAsia"/>
          <w:color w:val="auto"/>
        </w:rPr>
        <w:t>事業者名（法人名及び代表者名又は氏名）</w:t>
      </w:r>
    </w:p>
    <w:p w:rsidR="00E602C9" w:rsidRPr="00693684" w:rsidRDefault="00E602C9" w:rsidP="00E602C9">
      <w:pPr>
        <w:ind w:firstLineChars="2200" w:firstLine="4573"/>
        <w:rPr>
          <w:color w:val="auto"/>
        </w:rPr>
      </w:pPr>
    </w:p>
    <w:p w:rsidR="00E602C9" w:rsidRPr="00693684" w:rsidRDefault="00E602C9" w:rsidP="00E602C9">
      <w:pPr>
        <w:ind w:firstLineChars="2200" w:firstLine="4573"/>
        <w:rPr>
          <w:color w:val="auto"/>
        </w:rPr>
      </w:pPr>
      <w:r w:rsidRPr="00693684">
        <w:rPr>
          <w:rFonts w:hint="eastAsia"/>
          <w:color w:val="auto"/>
          <w:lang w:eastAsia="zh-CN"/>
        </w:rPr>
        <w:t xml:space="preserve">　　　　　　　　　　　　　　　　　　　</w:t>
      </w:r>
    </w:p>
    <w:p w:rsidR="00E602C9" w:rsidRPr="00693684" w:rsidRDefault="00E602C9" w:rsidP="00E602C9">
      <w:pPr>
        <w:rPr>
          <w:color w:val="auto"/>
        </w:rPr>
      </w:pPr>
    </w:p>
    <w:p w:rsidR="00E602C9" w:rsidRPr="00693684" w:rsidRDefault="00E602C9" w:rsidP="00E602C9">
      <w:pPr>
        <w:rPr>
          <w:color w:val="auto"/>
        </w:rPr>
      </w:pPr>
      <w:r w:rsidRPr="00693684">
        <w:rPr>
          <w:rFonts w:hint="eastAsia"/>
          <w:color w:val="auto"/>
          <w:lang w:eastAsia="zh-CN"/>
        </w:rPr>
        <w:t xml:space="preserve">　</w:t>
      </w:r>
      <w:r w:rsidR="007C3E21" w:rsidRPr="00693684">
        <w:rPr>
          <w:rFonts w:hint="eastAsia"/>
          <w:color w:val="auto"/>
        </w:rPr>
        <w:t>紀州材の家づくり協</w:t>
      </w:r>
      <w:r w:rsidR="006D74B0" w:rsidRPr="00693684">
        <w:rPr>
          <w:rFonts w:hint="eastAsia"/>
          <w:color w:val="auto"/>
        </w:rPr>
        <w:t>力店登録制度実施要領</w:t>
      </w:r>
      <w:r w:rsidR="007E1CDC" w:rsidRPr="00693684">
        <w:rPr>
          <w:rFonts w:hint="eastAsia"/>
          <w:color w:val="auto"/>
        </w:rPr>
        <w:t>第</w:t>
      </w:r>
      <w:r w:rsidR="00285A56" w:rsidRPr="00693684">
        <w:rPr>
          <w:rFonts w:hint="eastAsia"/>
          <w:color w:val="auto"/>
        </w:rPr>
        <w:t>８（１）</w:t>
      </w:r>
      <w:r w:rsidR="007E1CDC" w:rsidRPr="00693684">
        <w:rPr>
          <w:rFonts w:hint="eastAsia"/>
          <w:color w:val="auto"/>
        </w:rPr>
        <w:t>④に基づき</w:t>
      </w:r>
      <w:r w:rsidRPr="00693684">
        <w:rPr>
          <w:rFonts w:hint="eastAsia"/>
          <w:color w:val="auto"/>
        </w:rPr>
        <w:t>、次のとおり報告します。</w:t>
      </w:r>
    </w:p>
    <w:p w:rsidR="00E602C9" w:rsidRPr="00693684" w:rsidRDefault="00E602C9" w:rsidP="00E602C9">
      <w:pPr>
        <w:rPr>
          <w:color w:val="auto"/>
        </w:rPr>
      </w:pPr>
    </w:p>
    <w:p w:rsidR="00E602C9" w:rsidRPr="00693684" w:rsidRDefault="00E602C9" w:rsidP="00E602C9">
      <w:pPr>
        <w:jc w:val="center"/>
        <w:rPr>
          <w:color w:val="auto"/>
        </w:rPr>
      </w:pPr>
      <w:r w:rsidRPr="00693684">
        <w:rPr>
          <w:rFonts w:hint="eastAsia"/>
          <w:color w:val="auto"/>
        </w:rPr>
        <w:t>記</w:t>
      </w:r>
    </w:p>
    <w:p w:rsidR="00E602C9" w:rsidRPr="00693684" w:rsidRDefault="00E602C9" w:rsidP="00E602C9">
      <w:pPr>
        <w:rPr>
          <w:color w:val="auto"/>
        </w:rPr>
      </w:pPr>
    </w:p>
    <w:p w:rsidR="00400D28" w:rsidRPr="00693684" w:rsidRDefault="00E602C9" w:rsidP="00400D28">
      <w:pPr>
        <w:rPr>
          <w:color w:val="auto"/>
        </w:rPr>
      </w:pPr>
      <w:r w:rsidRPr="00693684">
        <w:rPr>
          <w:rFonts w:hint="eastAsia"/>
          <w:color w:val="auto"/>
        </w:rPr>
        <w:t>１．紀州材の家づくり協力店</w:t>
      </w:r>
      <w:r w:rsidR="001E64D3" w:rsidRPr="00693684">
        <w:rPr>
          <w:rFonts w:hint="eastAsia"/>
          <w:color w:val="auto"/>
        </w:rPr>
        <w:t>登録番号等</w:t>
      </w:r>
    </w:p>
    <w:p w:rsidR="00400D28" w:rsidRPr="00693684" w:rsidRDefault="00400D28" w:rsidP="00400D28">
      <w:pPr>
        <w:rPr>
          <w:color w:val="auto"/>
        </w:rPr>
      </w:pPr>
    </w:p>
    <w:p w:rsidR="00E602C9" w:rsidRPr="00693684" w:rsidRDefault="00050A64" w:rsidP="00E602C9">
      <w:pPr>
        <w:ind w:firstLineChars="200" w:firstLine="416"/>
        <w:rPr>
          <w:color w:val="auto"/>
        </w:rPr>
      </w:pPr>
      <w:r>
        <w:rPr>
          <w:color w:val="auto"/>
        </w:rPr>
        <w:t xml:space="preserve">登　録　番　号　　　　</w:t>
      </w:r>
      <w:r w:rsidR="008E5883">
        <w:rPr>
          <w:color w:val="auto"/>
        </w:rPr>
        <w:t xml:space="preserve"> </w:t>
      </w:r>
      <w:r w:rsidR="00E602C9" w:rsidRPr="00693684">
        <w:rPr>
          <w:color w:val="auto"/>
        </w:rPr>
        <w:t xml:space="preserve">　　　－　第　　　号</w:t>
      </w:r>
    </w:p>
    <w:p w:rsidR="00E602C9" w:rsidRPr="00693684" w:rsidRDefault="005E7012" w:rsidP="00E602C9">
      <w:pPr>
        <w:ind w:firstLineChars="200" w:firstLine="416"/>
        <w:rPr>
          <w:color w:val="auto"/>
        </w:rPr>
      </w:pPr>
      <w:r>
        <w:rPr>
          <w:color w:val="auto"/>
        </w:rPr>
        <w:t xml:space="preserve">有　効　期　限　　　　</w:t>
      </w:r>
      <w:r>
        <w:rPr>
          <w:rFonts w:hint="eastAsia"/>
          <w:color w:val="auto"/>
        </w:rPr>
        <w:t xml:space="preserve">　　</w:t>
      </w:r>
      <w:r w:rsidR="00E602C9" w:rsidRPr="00693684">
        <w:rPr>
          <w:color w:val="auto"/>
        </w:rPr>
        <w:t xml:space="preserve">　　年　　月　　日　</w:t>
      </w:r>
    </w:p>
    <w:p w:rsidR="00E602C9" w:rsidRPr="00693684" w:rsidRDefault="00E602C9" w:rsidP="00E602C9">
      <w:pPr>
        <w:rPr>
          <w:color w:val="auto"/>
        </w:rPr>
      </w:pPr>
    </w:p>
    <w:p w:rsidR="00400D28" w:rsidRPr="00693684" w:rsidRDefault="005E7012" w:rsidP="004C420D">
      <w:pPr>
        <w:rPr>
          <w:color w:val="auto"/>
        </w:rPr>
      </w:pPr>
      <w:r>
        <w:rPr>
          <w:rFonts w:hint="eastAsia"/>
          <w:color w:val="auto"/>
        </w:rPr>
        <w:t xml:space="preserve">２．　　</w:t>
      </w:r>
      <w:r w:rsidR="006232FE" w:rsidRPr="00693684">
        <w:rPr>
          <w:rFonts w:hint="eastAsia"/>
          <w:color w:val="auto"/>
        </w:rPr>
        <w:t xml:space="preserve">　　年度建築実績</w:t>
      </w:r>
    </w:p>
    <w:p w:rsidR="00400D28" w:rsidRPr="00693684" w:rsidRDefault="00400D28" w:rsidP="004C420D">
      <w:pPr>
        <w:rPr>
          <w:color w:val="auto"/>
        </w:rPr>
      </w:pPr>
    </w:p>
    <w:tbl>
      <w:tblPr>
        <w:tblStyle w:val="af0"/>
        <w:tblW w:w="0" w:type="auto"/>
        <w:tblInd w:w="108" w:type="dxa"/>
        <w:tblLook w:val="04A0" w:firstRow="1" w:lastRow="0" w:firstColumn="1" w:lastColumn="0" w:noHBand="0" w:noVBand="1"/>
      </w:tblPr>
      <w:tblGrid>
        <w:gridCol w:w="567"/>
        <w:gridCol w:w="1757"/>
        <w:gridCol w:w="1758"/>
        <w:gridCol w:w="1758"/>
        <w:gridCol w:w="1758"/>
        <w:gridCol w:w="1758"/>
      </w:tblGrid>
      <w:tr w:rsidR="00693684" w:rsidRPr="00693684" w:rsidTr="006232FE">
        <w:tc>
          <w:tcPr>
            <w:tcW w:w="567" w:type="dxa"/>
            <w:vAlign w:val="center"/>
          </w:tcPr>
          <w:p w:rsidR="006232FE" w:rsidRPr="00693684" w:rsidRDefault="006232FE" w:rsidP="006232FE">
            <w:pPr>
              <w:jc w:val="center"/>
              <w:rPr>
                <w:color w:val="auto"/>
              </w:rPr>
            </w:pPr>
            <w:r w:rsidRPr="00693684">
              <w:rPr>
                <w:rFonts w:hint="eastAsia"/>
                <w:color w:val="auto"/>
              </w:rPr>
              <w:t>No.</w:t>
            </w:r>
          </w:p>
        </w:tc>
        <w:tc>
          <w:tcPr>
            <w:tcW w:w="1757" w:type="dxa"/>
            <w:vAlign w:val="center"/>
          </w:tcPr>
          <w:p w:rsidR="006232FE" w:rsidRPr="00693684" w:rsidRDefault="006232FE" w:rsidP="006232FE">
            <w:pPr>
              <w:jc w:val="center"/>
              <w:rPr>
                <w:color w:val="auto"/>
              </w:rPr>
            </w:pPr>
            <w:r w:rsidRPr="00693684">
              <w:rPr>
                <w:rFonts w:hint="eastAsia"/>
                <w:color w:val="auto"/>
              </w:rPr>
              <w:t>建築場所</w:t>
            </w:r>
          </w:p>
          <w:p w:rsidR="006232FE" w:rsidRPr="00693684" w:rsidRDefault="006232FE" w:rsidP="006232FE">
            <w:pPr>
              <w:jc w:val="center"/>
              <w:rPr>
                <w:color w:val="auto"/>
              </w:rPr>
            </w:pPr>
            <w:r w:rsidRPr="00693684">
              <w:rPr>
                <w:rFonts w:hint="eastAsia"/>
                <w:color w:val="auto"/>
              </w:rPr>
              <w:t>（市町村名）</w:t>
            </w:r>
          </w:p>
        </w:tc>
        <w:tc>
          <w:tcPr>
            <w:tcW w:w="1758" w:type="dxa"/>
            <w:vAlign w:val="center"/>
          </w:tcPr>
          <w:p w:rsidR="006232FE" w:rsidRPr="00693684" w:rsidRDefault="006232FE" w:rsidP="006232FE">
            <w:pPr>
              <w:jc w:val="center"/>
              <w:rPr>
                <w:color w:val="auto"/>
              </w:rPr>
            </w:pPr>
            <w:r w:rsidRPr="00693684">
              <w:rPr>
                <w:rFonts w:hint="eastAsia"/>
                <w:color w:val="auto"/>
              </w:rPr>
              <w:t>建築完了日</w:t>
            </w:r>
          </w:p>
        </w:tc>
        <w:tc>
          <w:tcPr>
            <w:tcW w:w="1758" w:type="dxa"/>
            <w:vAlign w:val="center"/>
          </w:tcPr>
          <w:p w:rsidR="006232FE" w:rsidRPr="00693684" w:rsidRDefault="006232FE" w:rsidP="006232FE">
            <w:pPr>
              <w:jc w:val="center"/>
              <w:rPr>
                <w:color w:val="auto"/>
              </w:rPr>
            </w:pPr>
            <w:r w:rsidRPr="00693684">
              <w:rPr>
                <w:rFonts w:hint="eastAsia"/>
                <w:color w:val="auto"/>
              </w:rPr>
              <w:t>紀州材使用量</w:t>
            </w:r>
          </w:p>
          <w:p w:rsidR="006232FE" w:rsidRPr="00693684" w:rsidRDefault="006232FE" w:rsidP="006232FE">
            <w:pPr>
              <w:jc w:val="center"/>
              <w:rPr>
                <w:color w:val="auto"/>
              </w:rPr>
            </w:pPr>
            <w:r w:rsidRPr="00693684">
              <w:rPr>
                <w:rFonts w:hint="eastAsia"/>
                <w:color w:val="auto"/>
              </w:rPr>
              <w:t>（㎥）</w:t>
            </w:r>
          </w:p>
        </w:tc>
        <w:tc>
          <w:tcPr>
            <w:tcW w:w="1758" w:type="dxa"/>
            <w:vAlign w:val="center"/>
          </w:tcPr>
          <w:p w:rsidR="006232FE" w:rsidRPr="00693684" w:rsidRDefault="006232FE" w:rsidP="006232FE">
            <w:pPr>
              <w:jc w:val="center"/>
              <w:rPr>
                <w:color w:val="auto"/>
              </w:rPr>
            </w:pPr>
            <w:r w:rsidRPr="00693684">
              <w:rPr>
                <w:rFonts w:hint="eastAsia"/>
                <w:color w:val="auto"/>
              </w:rPr>
              <w:t>紀州材の</w:t>
            </w:r>
          </w:p>
          <w:p w:rsidR="006232FE" w:rsidRPr="00693684" w:rsidRDefault="006232FE" w:rsidP="006232FE">
            <w:pPr>
              <w:jc w:val="center"/>
              <w:rPr>
                <w:color w:val="auto"/>
              </w:rPr>
            </w:pPr>
            <w:r w:rsidRPr="00693684">
              <w:rPr>
                <w:rFonts w:hint="eastAsia"/>
                <w:color w:val="auto"/>
              </w:rPr>
              <w:t>入手先</w:t>
            </w:r>
          </w:p>
        </w:tc>
        <w:tc>
          <w:tcPr>
            <w:tcW w:w="1758" w:type="dxa"/>
            <w:vAlign w:val="center"/>
          </w:tcPr>
          <w:p w:rsidR="006232FE" w:rsidRPr="00693684" w:rsidRDefault="006232FE" w:rsidP="006232FE">
            <w:pPr>
              <w:jc w:val="center"/>
              <w:rPr>
                <w:color w:val="auto"/>
              </w:rPr>
            </w:pPr>
            <w:r w:rsidRPr="00693684">
              <w:rPr>
                <w:rFonts w:hint="eastAsia"/>
                <w:color w:val="auto"/>
              </w:rPr>
              <w:t>備考</w:t>
            </w: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r w:rsidR="00693684" w:rsidRPr="00693684" w:rsidTr="006232FE">
        <w:tc>
          <w:tcPr>
            <w:tcW w:w="567" w:type="dxa"/>
          </w:tcPr>
          <w:p w:rsidR="006232FE" w:rsidRPr="00693684" w:rsidRDefault="006232FE" w:rsidP="004C420D">
            <w:pPr>
              <w:rPr>
                <w:color w:val="auto"/>
              </w:rPr>
            </w:pPr>
          </w:p>
        </w:tc>
        <w:tc>
          <w:tcPr>
            <w:tcW w:w="1757"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c>
          <w:tcPr>
            <w:tcW w:w="1758" w:type="dxa"/>
          </w:tcPr>
          <w:p w:rsidR="006232FE" w:rsidRPr="00693684" w:rsidRDefault="006232FE" w:rsidP="004C420D">
            <w:pPr>
              <w:rPr>
                <w:color w:val="auto"/>
              </w:rPr>
            </w:pPr>
          </w:p>
        </w:tc>
      </w:tr>
    </w:tbl>
    <w:p w:rsidR="006232FE" w:rsidRPr="00693684" w:rsidRDefault="006232FE" w:rsidP="006232FE">
      <w:pPr>
        <w:rPr>
          <w:color w:val="auto"/>
        </w:rPr>
      </w:pPr>
      <w:r w:rsidRPr="00693684">
        <w:rPr>
          <w:rFonts w:hint="eastAsia"/>
          <w:color w:val="auto"/>
        </w:rPr>
        <w:t>※　書き切れない場合は、適宜行を追加すること。</w:t>
      </w:r>
    </w:p>
    <w:p w:rsidR="006232FE" w:rsidRPr="00693684" w:rsidRDefault="006232FE" w:rsidP="006232FE">
      <w:pPr>
        <w:rPr>
          <w:color w:val="auto"/>
        </w:rPr>
      </w:pPr>
    </w:p>
    <w:p w:rsidR="006232FE" w:rsidRPr="00693684" w:rsidRDefault="005E7012" w:rsidP="006232FE">
      <w:pPr>
        <w:rPr>
          <w:color w:val="auto"/>
        </w:rPr>
      </w:pPr>
      <w:r>
        <w:rPr>
          <w:rFonts w:hint="eastAsia"/>
          <w:color w:val="auto"/>
        </w:rPr>
        <w:t xml:space="preserve">３．　　</w:t>
      </w:r>
      <w:r w:rsidR="00400D28" w:rsidRPr="00693684">
        <w:rPr>
          <w:rFonts w:hint="eastAsia"/>
          <w:color w:val="auto"/>
        </w:rPr>
        <w:t xml:space="preserve">　　年度紀州材普及啓発</w:t>
      </w:r>
      <w:r w:rsidR="006232FE" w:rsidRPr="00693684">
        <w:rPr>
          <w:rFonts w:hint="eastAsia"/>
          <w:color w:val="auto"/>
        </w:rPr>
        <w:t>実績</w:t>
      </w:r>
    </w:p>
    <w:p w:rsidR="00400D28" w:rsidRPr="00693684" w:rsidRDefault="00400D28" w:rsidP="006232FE">
      <w:pPr>
        <w:rPr>
          <w:color w:val="auto"/>
        </w:rPr>
      </w:pPr>
    </w:p>
    <w:tbl>
      <w:tblPr>
        <w:tblStyle w:val="af0"/>
        <w:tblW w:w="0" w:type="auto"/>
        <w:tblInd w:w="108" w:type="dxa"/>
        <w:tblLook w:val="04A0" w:firstRow="1" w:lastRow="0" w:firstColumn="1" w:lastColumn="0" w:noHBand="0" w:noVBand="1"/>
      </w:tblPr>
      <w:tblGrid>
        <w:gridCol w:w="3119"/>
        <w:gridCol w:w="6237"/>
      </w:tblGrid>
      <w:tr w:rsidR="00693684" w:rsidRPr="00693684" w:rsidTr="00400D28">
        <w:tc>
          <w:tcPr>
            <w:tcW w:w="3119" w:type="dxa"/>
          </w:tcPr>
          <w:p w:rsidR="00400D28" w:rsidRPr="00693684" w:rsidRDefault="00400D28" w:rsidP="00400D28">
            <w:pPr>
              <w:jc w:val="center"/>
              <w:rPr>
                <w:color w:val="auto"/>
              </w:rPr>
            </w:pPr>
            <w:r w:rsidRPr="00693684">
              <w:rPr>
                <w:rFonts w:hint="eastAsia"/>
                <w:color w:val="auto"/>
              </w:rPr>
              <w:t>実施期間</w:t>
            </w:r>
          </w:p>
        </w:tc>
        <w:tc>
          <w:tcPr>
            <w:tcW w:w="6237" w:type="dxa"/>
          </w:tcPr>
          <w:p w:rsidR="00400D28" w:rsidRPr="00693684" w:rsidRDefault="00400D28" w:rsidP="00400D28">
            <w:pPr>
              <w:jc w:val="center"/>
              <w:rPr>
                <w:color w:val="auto"/>
              </w:rPr>
            </w:pPr>
            <w:r w:rsidRPr="00693684">
              <w:rPr>
                <w:rFonts w:hint="eastAsia"/>
                <w:color w:val="auto"/>
              </w:rPr>
              <w:t>実施方法</w:t>
            </w:r>
          </w:p>
        </w:tc>
      </w:tr>
      <w:tr w:rsidR="00693684" w:rsidRPr="00693684" w:rsidTr="00400D28">
        <w:tc>
          <w:tcPr>
            <w:tcW w:w="3119" w:type="dxa"/>
          </w:tcPr>
          <w:p w:rsidR="00400D28" w:rsidRPr="00693684" w:rsidRDefault="00400D28" w:rsidP="004C420D">
            <w:pPr>
              <w:rPr>
                <w:color w:val="auto"/>
              </w:rPr>
            </w:pPr>
          </w:p>
        </w:tc>
        <w:tc>
          <w:tcPr>
            <w:tcW w:w="6237" w:type="dxa"/>
          </w:tcPr>
          <w:p w:rsidR="00400D28" w:rsidRPr="00693684" w:rsidRDefault="00400D28" w:rsidP="004C420D">
            <w:pPr>
              <w:rPr>
                <w:color w:val="auto"/>
              </w:rPr>
            </w:pPr>
          </w:p>
        </w:tc>
      </w:tr>
      <w:tr w:rsidR="00693684" w:rsidRPr="00693684" w:rsidTr="00400D28">
        <w:tc>
          <w:tcPr>
            <w:tcW w:w="3119" w:type="dxa"/>
          </w:tcPr>
          <w:p w:rsidR="00400D28" w:rsidRPr="00693684" w:rsidRDefault="00400D28" w:rsidP="004C420D">
            <w:pPr>
              <w:rPr>
                <w:color w:val="auto"/>
              </w:rPr>
            </w:pPr>
          </w:p>
        </w:tc>
        <w:tc>
          <w:tcPr>
            <w:tcW w:w="6237" w:type="dxa"/>
          </w:tcPr>
          <w:p w:rsidR="00400D28" w:rsidRPr="00693684" w:rsidRDefault="00400D28" w:rsidP="004C420D">
            <w:pPr>
              <w:rPr>
                <w:color w:val="auto"/>
              </w:rPr>
            </w:pPr>
          </w:p>
        </w:tc>
      </w:tr>
      <w:tr w:rsidR="00693684" w:rsidRPr="00693684" w:rsidTr="00400D28">
        <w:tc>
          <w:tcPr>
            <w:tcW w:w="3119" w:type="dxa"/>
          </w:tcPr>
          <w:p w:rsidR="00400D28" w:rsidRPr="00693684" w:rsidRDefault="00400D28" w:rsidP="004C420D">
            <w:pPr>
              <w:rPr>
                <w:color w:val="auto"/>
              </w:rPr>
            </w:pPr>
          </w:p>
        </w:tc>
        <w:tc>
          <w:tcPr>
            <w:tcW w:w="6237" w:type="dxa"/>
          </w:tcPr>
          <w:p w:rsidR="00400D28" w:rsidRPr="00693684" w:rsidRDefault="00400D28" w:rsidP="004C420D">
            <w:pPr>
              <w:rPr>
                <w:color w:val="auto"/>
              </w:rPr>
            </w:pPr>
          </w:p>
        </w:tc>
      </w:tr>
    </w:tbl>
    <w:p w:rsidR="00400D28" w:rsidRPr="00693684" w:rsidRDefault="00400D28" w:rsidP="004C420D">
      <w:pPr>
        <w:rPr>
          <w:color w:val="auto"/>
        </w:rPr>
      </w:pPr>
      <w:r w:rsidRPr="00693684">
        <w:rPr>
          <w:rFonts w:hint="eastAsia"/>
          <w:color w:val="auto"/>
        </w:rPr>
        <w:t>※</w:t>
      </w:r>
      <w:r w:rsidR="00E14157" w:rsidRPr="00693684">
        <w:rPr>
          <w:rFonts w:hint="eastAsia"/>
          <w:color w:val="auto"/>
        </w:rPr>
        <w:t>１</w:t>
      </w:r>
      <w:r w:rsidRPr="00693684">
        <w:rPr>
          <w:rFonts w:hint="eastAsia"/>
          <w:color w:val="auto"/>
        </w:rPr>
        <w:t xml:space="preserve">　書き切れない場合は、適宜行を追加すること。</w:t>
      </w:r>
    </w:p>
    <w:p w:rsidR="00400D28" w:rsidRPr="00693684" w:rsidRDefault="00400D28" w:rsidP="00400D28">
      <w:pPr>
        <w:ind w:left="424" w:hangingChars="204" w:hanging="424"/>
        <w:rPr>
          <w:color w:val="auto"/>
        </w:rPr>
      </w:pPr>
      <w:r w:rsidRPr="00693684">
        <w:rPr>
          <w:rFonts w:hint="eastAsia"/>
          <w:color w:val="auto"/>
        </w:rPr>
        <w:t>※</w:t>
      </w:r>
      <w:r w:rsidR="00E14157" w:rsidRPr="00693684">
        <w:rPr>
          <w:rFonts w:hint="eastAsia"/>
          <w:color w:val="auto"/>
        </w:rPr>
        <w:t>２</w:t>
      </w:r>
      <w:r w:rsidRPr="00693684">
        <w:rPr>
          <w:rFonts w:hint="eastAsia"/>
          <w:color w:val="auto"/>
        </w:rPr>
        <w:t xml:space="preserve">　実施方法欄には、完成見学会の開催や「紀州材の家づくり協力店」マークを活用した啓発活動等実施した活動内容を具体的に記載すること。</w:t>
      </w:r>
    </w:p>
    <w:p w:rsidR="00F02ED1" w:rsidRPr="00693684" w:rsidRDefault="00400D28" w:rsidP="00D73869">
      <w:pPr>
        <w:rPr>
          <w:rFonts w:hint="eastAsia"/>
          <w:color w:val="auto"/>
        </w:rPr>
      </w:pPr>
      <w:r w:rsidRPr="00693684">
        <w:rPr>
          <w:rFonts w:hint="eastAsia"/>
          <w:color w:val="auto"/>
        </w:rPr>
        <w:t>※</w:t>
      </w:r>
      <w:r w:rsidR="00E14157" w:rsidRPr="00693684">
        <w:rPr>
          <w:rFonts w:hint="eastAsia"/>
          <w:color w:val="auto"/>
        </w:rPr>
        <w:t>３</w:t>
      </w:r>
      <w:r w:rsidRPr="00693684">
        <w:rPr>
          <w:rFonts w:hint="eastAsia"/>
          <w:color w:val="auto"/>
        </w:rPr>
        <w:t xml:space="preserve">　可能な範囲で活動内容が分かる写真</w:t>
      </w:r>
      <w:r w:rsidR="007C3E21" w:rsidRPr="00693684">
        <w:rPr>
          <w:rFonts w:hint="eastAsia"/>
          <w:color w:val="auto"/>
        </w:rPr>
        <w:t>等の資料</w:t>
      </w:r>
      <w:r w:rsidRPr="00693684">
        <w:rPr>
          <w:rFonts w:hint="eastAsia"/>
          <w:color w:val="auto"/>
        </w:rPr>
        <w:t>を添付すること。</w:t>
      </w:r>
      <w:bookmarkStart w:id="0" w:name="_GoBack"/>
      <w:bookmarkEnd w:id="0"/>
    </w:p>
    <w:sectPr w:rsidR="00F02ED1" w:rsidRPr="00693684" w:rsidSect="00CD046D">
      <w:footerReference w:type="even" r:id="rId8"/>
      <w:pgSz w:w="11906" w:h="16838" w:code="9"/>
      <w:pgMar w:top="1134" w:right="1134" w:bottom="1134" w:left="1418" w:header="720" w:footer="720" w:gutter="0"/>
      <w:pgNumType w:start="16"/>
      <w:cols w:space="720"/>
      <w:noEndnote/>
      <w:docGrid w:type="linesAndChars" w:linePitch="323"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E6" w:rsidRDefault="004122E6">
      <w:r>
        <w:separator/>
      </w:r>
    </w:p>
  </w:endnote>
  <w:endnote w:type="continuationSeparator" w:id="0">
    <w:p w:rsidR="004122E6" w:rsidRDefault="004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E6" w:rsidRDefault="004122E6" w:rsidP="00F80D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2E6" w:rsidRDefault="004122E6">
    <w:pPr>
      <w:pStyle w:val="a4"/>
    </w:pPr>
  </w:p>
  <w:p w:rsidR="004122E6" w:rsidRDefault="004122E6"/>
  <w:p w:rsidR="004122E6" w:rsidRDefault="00412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E6" w:rsidRDefault="004122E6">
      <w:r>
        <w:separator/>
      </w:r>
    </w:p>
  </w:footnote>
  <w:footnote w:type="continuationSeparator" w:id="0">
    <w:p w:rsidR="004122E6" w:rsidRDefault="0041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9C9"/>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94353F5"/>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00C3255"/>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7A16C7D"/>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3044376"/>
    <w:multiLevelType w:val="hybridMultilevel"/>
    <w:tmpl w:val="15C0B682"/>
    <w:lvl w:ilvl="0" w:tplc="F6E4298A">
      <w:start w:val="1"/>
      <w:numFmt w:val="aiueoFullWidth"/>
      <w:lvlText w:val="%1"/>
      <w:lvlJc w:val="left"/>
      <w:pPr>
        <w:ind w:left="1360" w:hanging="420"/>
      </w:pPr>
      <w:rPr>
        <w:rFonts w:hint="eastAsia"/>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5" w15:restartNumberingAfterBreak="0">
    <w:nsid w:val="481E605B"/>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3D7094"/>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A321042"/>
    <w:multiLevelType w:val="hybridMultilevel"/>
    <w:tmpl w:val="A89A9AB0"/>
    <w:lvl w:ilvl="0" w:tplc="FB50DC2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323"/>
  <w:displayHorizontalDrawingGridEvery w:val="0"/>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9"/>
    <w:rsid w:val="000037C9"/>
    <w:rsid w:val="00005D0D"/>
    <w:rsid w:val="0000723D"/>
    <w:rsid w:val="00007A55"/>
    <w:rsid w:val="000109C7"/>
    <w:rsid w:val="0001227A"/>
    <w:rsid w:val="0001458C"/>
    <w:rsid w:val="00015CE2"/>
    <w:rsid w:val="00015F6C"/>
    <w:rsid w:val="0001799F"/>
    <w:rsid w:val="00025C5A"/>
    <w:rsid w:val="0002714B"/>
    <w:rsid w:val="00027386"/>
    <w:rsid w:val="00030495"/>
    <w:rsid w:val="00032009"/>
    <w:rsid w:val="0003273E"/>
    <w:rsid w:val="000331DC"/>
    <w:rsid w:val="00033C4E"/>
    <w:rsid w:val="000367FA"/>
    <w:rsid w:val="00040703"/>
    <w:rsid w:val="000412DF"/>
    <w:rsid w:val="0004471B"/>
    <w:rsid w:val="000465C5"/>
    <w:rsid w:val="00050A64"/>
    <w:rsid w:val="00051373"/>
    <w:rsid w:val="00052DD8"/>
    <w:rsid w:val="000535F4"/>
    <w:rsid w:val="000557A3"/>
    <w:rsid w:val="00056AE4"/>
    <w:rsid w:val="00057313"/>
    <w:rsid w:val="00057FEF"/>
    <w:rsid w:val="00064614"/>
    <w:rsid w:val="000669E8"/>
    <w:rsid w:val="00067FB9"/>
    <w:rsid w:val="00070E0C"/>
    <w:rsid w:val="0007286F"/>
    <w:rsid w:val="0007658F"/>
    <w:rsid w:val="00076E64"/>
    <w:rsid w:val="000778BE"/>
    <w:rsid w:val="00080C8B"/>
    <w:rsid w:val="00080CD9"/>
    <w:rsid w:val="000820CC"/>
    <w:rsid w:val="0008218F"/>
    <w:rsid w:val="0008483C"/>
    <w:rsid w:val="00086454"/>
    <w:rsid w:val="00091642"/>
    <w:rsid w:val="0009548A"/>
    <w:rsid w:val="00095B55"/>
    <w:rsid w:val="000A1127"/>
    <w:rsid w:val="000A171A"/>
    <w:rsid w:val="000A28B5"/>
    <w:rsid w:val="000A2C4D"/>
    <w:rsid w:val="000A4CC7"/>
    <w:rsid w:val="000A6C04"/>
    <w:rsid w:val="000A70DF"/>
    <w:rsid w:val="000A775F"/>
    <w:rsid w:val="000B040D"/>
    <w:rsid w:val="000B06C8"/>
    <w:rsid w:val="000B1EBA"/>
    <w:rsid w:val="000B296F"/>
    <w:rsid w:val="000B2A9A"/>
    <w:rsid w:val="000B2FC1"/>
    <w:rsid w:val="000B3A51"/>
    <w:rsid w:val="000B4199"/>
    <w:rsid w:val="000B51FD"/>
    <w:rsid w:val="000B6670"/>
    <w:rsid w:val="000B6739"/>
    <w:rsid w:val="000B6DFD"/>
    <w:rsid w:val="000C0747"/>
    <w:rsid w:val="000C13B7"/>
    <w:rsid w:val="000C2A3B"/>
    <w:rsid w:val="000C2BD8"/>
    <w:rsid w:val="000C4972"/>
    <w:rsid w:val="000C573F"/>
    <w:rsid w:val="000C71A6"/>
    <w:rsid w:val="000C7473"/>
    <w:rsid w:val="000C7F78"/>
    <w:rsid w:val="000D0374"/>
    <w:rsid w:val="000D0475"/>
    <w:rsid w:val="000D1A54"/>
    <w:rsid w:val="000D243F"/>
    <w:rsid w:val="000D338B"/>
    <w:rsid w:val="000D3F69"/>
    <w:rsid w:val="000D5191"/>
    <w:rsid w:val="000D58D3"/>
    <w:rsid w:val="000D7258"/>
    <w:rsid w:val="000E0639"/>
    <w:rsid w:val="000E3295"/>
    <w:rsid w:val="000E7AC9"/>
    <w:rsid w:val="000F06F2"/>
    <w:rsid w:val="000F2607"/>
    <w:rsid w:val="000F2A72"/>
    <w:rsid w:val="000F3156"/>
    <w:rsid w:val="000F59E8"/>
    <w:rsid w:val="000F799B"/>
    <w:rsid w:val="00100D0B"/>
    <w:rsid w:val="00101D95"/>
    <w:rsid w:val="00103055"/>
    <w:rsid w:val="0010344A"/>
    <w:rsid w:val="0010524F"/>
    <w:rsid w:val="001052C8"/>
    <w:rsid w:val="00105580"/>
    <w:rsid w:val="0010784D"/>
    <w:rsid w:val="00107A99"/>
    <w:rsid w:val="00107B1A"/>
    <w:rsid w:val="00107DB5"/>
    <w:rsid w:val="00111B56"/>
    <w:rsid w:val="00112AFE"/>
    <w:rsid w:val="00114CE6"/>
    <w:rsid w:val="00117B26"/>
    <w:rsid w:val="00117E57"/>
    <w:rsid w:val="001201F7"/>
    <w:rsid w:val="00124280"/>
    <w:rsid w:val="00124320"/>
    <w:rsid w:val="00124FAD"/>
    <w:rsid w:val="0013172F"/>
    <w:rsid w:val="001327A7"/>
    <w:rsid w:val="00135110"/>
    <w:rsid w:val="001357E5"/>
    <w:rsid w:val="00136A19"/>
    <w:rsid w:val="00141047"/>
    <w:rsid w:val="001428AB"/>
    <w:rsid w:val="00144CDD"/>
    <w:rsid w:val="00145E2A"/>
    <w:rsid w:val="001463E1"/>
    <w:rsid w:val="00150ECE"/>
    <w:rsid w:val="0015210D"/>
    <w:rsid w:val="001537C0"/>
    <w:rsid w:val="00154A34"/>
    <w:rsid w:val="001568E4"/>
    <w:rsid w:val="001604E9"/>
    <w:rsid w:val="0016284E"/>
    <w:rsid w:val="00163D5A"/>
    <w:rsid w:val="00164ACF"/>
    <w:rsid w:val="001704B1"/>
    <w:rsid w:val="00171259"/>
    <w:rsid w:val="001761C3"/>
    <w:rsid w:val="001768A2"/>
    <w:rsid w:val="001770A2"/>
    <w:rsid w:val="00177DCD"/>
    <w:rsid w:val="001809CE"/>
    <w:rsid w:val="001812BC"/>
    <w:rsid w:val="00181B28"/>
    <w:rsid w:val="001821CA"/>
    <w:rsid w:val="0018395B"/>
    <w:rsid w:val="001855B2"/>
    <w:rsid w:val="00185989"/>
    <w:rsid w:val="00185C82"/>
    <w:rsid w:val="001867F5"/>
    <w:rsid w:val="0019110B"/>
    <w:rsid w:val="00193753"/>
    <w:rsid w:val="00194802"/>
    <w:rsid w:val="00197C75"/>
    <w:rsid w:val="00197DD5"/>
    <w:rsid w:val="001A1500"/>
    <w:rsid w:val="001A2FFB"/>
    <w:rsid w:val="001A50A6"/>
    <w:rsid w:val="001A71A1"/>
    <w:rsid w:val="001A7ED8"/>
    <w:rsid w:val="001B115B"/>
    <w:rsid w:val="001B17D3"/>
    <w:rsid w:val="001B2A9E"/>
    <w:rsid w:val="001B33A5"/>
    <w:rsid w:val="001B566E"/>
    <w:rsid w:val="001B7522"/>
    <w:rsid w:val="001C0003"/>
    <w:rsid w:val="001C1095"/>
    <w:rsid w:val="001C4D6F"/>
    <w:rsid w:val="001C4E68"/>
    <w:rsid w:val="001C53A8"/>
    <w:rsid w:val="001C604C"/>
    <w:rsid w:val="001C7468"/>
    <w:rsid w:val="001D0799"/>
    <w:rsid w:val="001D119B"/>
    <w:rsid w:val="001D11CB"/>
    <w:rsid w:val="001D123B"/>
    <w:rsid w:val="001D1879"/>
    <w:rsid w:val="001D40B2"/>
    <w:rsid w:val="001D7096"/>
    <w:rsid w:val="001D7675"/>
    <w:rsid w:val="001E01C3"/>
    <w:rsid w:val="001E28CB"/>
    <w:rsid w:val="001E3924"/>
    <w:rsid w:val="001E5B62"/>
    <w:rsid w:val="001E64D3"/>
    <w:rsid w:val="001E76C3"/>
    <w:rsid w:val="001E7D69"/>
    <w:rsid w:val="001F1F07"/>
    <w:rsid w:val="001F26F5"/>
    <w:rsid w:val="001F3BF9"/>
    <w:rsid w:val="001F3CE0"/>
    <w:rsid w:val="001F411C"/>
    <w:rsid w:val="001F415C"/>
    <w:rsid w:val="001F4889"/>
    <w:rsid w:val="001F5DAE"/>
    <w:rsid w:val="001F7E28"/>
    <w:rsid w:val="002004E0"/>
    <w:rsid w:val="002018CA"/>
    <w:rsid w:val="00203B19"/>
    <w:rsid w:val="00204D58"/>
    <w:rsid w:val="00210F1B"/>
    <w:rsid w:val="00211785"/>
    <w:rsid w:val="00212F1A"/>
    <w:rsid w:val="002133A8"/>
    <w:rsid w:val="002135A2"/>
    <w:rsid w:val="00214A64"/>
    <w:rsid w:val="00214E7C"/>
    <w:rsid w:val="002159FF"/>
    <w:rsid w:val="00217309"/>
    <w:rsid w:val="0021759C"/>
    <w:rsid w:val="0021777B"/>
    <w:rsid w:val="00217C10"/>
    <w:rsid w:val="00221C81"/>
    <w:rsid w:val="002234A8"/>
    <w:rsid w:val="00224F3B"/>
    <w:rsid w:val="00225CA3"/>
    <w:rsid w:val="00225F25"/>
    <w:rsid w:val="00230268"/>
    <w:rsid w:val="0023032E"/>
    <w:rsid w:val="00232ABE"/>
    <w:rsid w:val="00234082"/>
    <w:rsid w:val="002351F2"/>
    <w:rsid w:val="00235DA4"/>
    <w:rsid w:val="00236303"/>
    <w:rsid w:val="00237670"/>
    <w:rsid w:val="00237906"/>
    <w:rsid w:val="00240E19"/>
    <w:rsid w:val="0024207A"/>
    <w:rsid w:val="00242D57"/>
    <w:rsid w:val="00244C50"/>
    <w:rsid w:val="0024611E"/>
    <w:rsid w:val="0024620F"/>
    <w:rsid w:val="00246364"/>
    <w:rsid w:val="002464AA"/>
    <w:rsid w:val="00246984"/>
    <w:rsid w:val="00246F48"/>
    <w:rsid w:val="002512B1"/>
    <w:rsid w:val="00251F87"/>
    <w:rsid w:val="002522B2"/>
    <w:rsid w:val="00255DD0"/>
    <w:rsid w:val="00262056"/>
    <w:rsid w:val="00263068"/>
    <w:rsid w:val="002645E4"/>
    <w:rsid w:val="002659FD"/>
    <w:rsid w:val="00267348"/>
    <w:rsid w:val="00267B61"/>
    <w:rsid w:val="002718B9"/>
    <w:rsid w:val="0027266E"/>
    <w:rsid w:val="00274228"/>
    <w:rsid w:val="00276138"/>
    <w:rsid w:val="002772AB"/>
    <w:rsid w:val="0028091E"/>
    <w:rsid w:val="002816FD"/>
    <w:rsid w:val="00281721"/>
    <w:rsid w:val="002819D2"/>
    <w:rsid w:val="00283C4B"/>
    <w:rsid w:val="00285A56"/>
    <w:rsid w:val="00286E18"/>
    <w:rsid w:val="00287842"/>
    <w:rsid w:val="00293484"/>
    <w:rsid w:val="00294243"/>
    <w:rsid w:val="00294331"/>
    <w:rsid w:val="002950E7"/>
    <w:rsid w:val="002973E8"/>
    <w:rsid w:val="002A1845"/>
    <w:rsid w:val="002A36CC"/>
    <w:rsid w:val="002A6F89"/>
    <w:rsid w:val="002A7884"/>
    <w:rsid w:val="002B1BE1"/>
    <w:rsid w:val="002B3DA3"/>
    <w:rsid w:val="002B6B69"/>
    <w:rsid w:val="002B74FF"/>
    <w:rsid w:val="002C26CB"/>
    <w:rsid w:val="002C2BE4"/>
    <w:rsid w:val="002C3CF4"/>
    <w:rsid w:val="002C4219"/>
    <w:rsid w:val="002C4285"/>
    <w:rsid w:val="002C47FA"/>
    <w:rsid w:val="002C5273"/>
    <w:rsid w:val="002C5C23"/>
    <w:rsid w:val="002D16C2"/>
    <w:rsid w:val="002D1C9F"/>
    <w:rsid w:val="002D2247"/>
    <w:rsid w:val="002D287C"/>
    <w:rsid w:val="002D4B6A"/>
    <w:rsid w:val="002D5840"/>
    <w:rsid w:val="002D63BE"/>
    <w:rsid w:val="002D65DA"/>
    <w:rsid w:val="002E09AE"/>
    <w:rsid w:val="002E193A"/>
    <w:rsid w:val="002E19B7"/>
    <w:rsid w:val="002E1AA6"/>
    <w:rsid w:val="002E1EFD"/>
    <w:rsid w:val="002E2700"/>
    <w:rsid w:val="002E27A0"/>
    <w:rsid w:val="002E52AA"/>
    <w:rsid w:val="002E5622"/>
    <w:rsid w:val="002E7133"/>
    <w:rsid w:val="002E76B2"/>
    <w:rsid w:val="002E7FEB"/>
    <w:rsid w:val="002F0A1B"/>
    <w:rsid w:val="002F241F"/>
    <w:rsid w:val="002F28AC"/>
    <w:rsid w:val="002F3135"/>
    <w:rsid w:val="002F4EB6"/>
    <w:rsid w:val="002F7166"/>
    <w:rsid w:val="00302B0A"/>
    <w:rsid w:val="00304B35"/>
    <w:rsid w:val="0031125D"/>
    <w:rsid w:val="00311F55"/>
    <w:rsid w:val="00312CF1"/>
    <w:rsid w:val="0031451E"/>
    <w:rsid w:val="00315AC4"/>
    <w:rsid w:val="003161E2"/>
    <w:rsid w:val="00321696"/>
    <w:rsid w:val="003240F8"/>
    <w:rsid w:val="003279F1"/>
    <w:rsid w:val="00335B03"/>
    <w:rsid w:val="00336081"/>
    <w:rsid w:val="00340107"/>
    <w:rsid w:val="003408D9"/>
    <w:rsid w:val="00341236"/>
    <w:rsid w:val="003417CF"/>
    <w:rsid w:val="003427E6"/>
    <w:rsid w:val="003449E6"/>
    <w:rsid w:val="00352F96"/>
    <w:rsid w:val="00353694"/>
    <w:rsid w:val="003541EF"/>
    <w:rsid w:val="00354CBB"/>
    <w:rsid w:val="00361948"/>
    <w:rsid w:val="0036375A"/>
    <w:rsid w:val="00364385"/>
    <w:rsid w:val="00364411"/>
    <w:rsid w:val="00365019"/>
    <w:rsid w:val="003660FF"/>
    <w:rsid w:val="003663BA"/>
    <w:rsid w:val="00370C83"/>
    <w:rsid w:val="00374FC3"/>
    <w:rsid w:val="00380E09"/>
    <w:rsid w:val="00381DA0"/>
    <w:rsid w:val="0038282E"/>
    <w:rsid w:val="003830FF"/>
    <w:rsid w:val="00385435"/>
    <w:rsid w:val="0038581A"/>
    <w:rsid w:val="00391142"/>
    <w:rsid w:val="00393B72"/>
    <w:rsid w:val="00394A89"/>
    <w:rsid w:val="003950F6"/>
    <w:rsid w:val="003A0AF4"/>
    <w:rsid w:val="003A5A1F"/>
    <w:rsid w:val="003B0014"/>
    <w:rsid w:val="003B1648"/>
    <w:rsid w:val="003B2A38"/>
    <w:rsid w:val="003B3717"/>
    <w:rsid w:val="003C048F"/>
    <w:rsid w:val="003C04D7"/>
    <w:rsid w:val="003C10AC"/>
    <w:rsid w:val="003C147A"/>
    <w:rsid w:val="003C175D"/>
    <w:rsid w:val="003C1F54"/>
    <w:rsid w:val="003C3A02"/>
    <w:rsid w:val="003C45C0"/>
    <w:rsid w:val="003C5C7A"/>
    <w:rsid w:val="003C6503"/>
    <w:rsid w:val="003C7CC1"/>
    <w:rsid w:val="003D060B"/>
    <w:rsid w:val="003D1232"/>
    <w:rsid w:val="003D2E01"/>
    <w:rsid w:val="003D3CC3"/>
    <w:rsid w:val="003D4182"/>
    <w:rsid w:val="003D7D2E"/>
    <w:rsid w:val="003D7D61"/>
    <w:rsid w:val="003E0E82"/>
    <w:rsid w:val="003E2A2A"/>
    <w:rsid w:val="003E326E"/>
    <w:rsid w:val="003E381F"/>
    <w:rsid w:val="003E4209"/>
    <w:rsid w:val="003E59C4"/>
    <w:rsid w:val="003E6193"/>
    <w:rsid w:val="003E7924"/>
    <w:rsid w:val="003F0893"/>
    <w:rsid w:val="003F5EA9"/>
    <w:rsid w:val="003F7B13"/>
    <w:rsid w:val="004000FC"/>
    <w:rsid w:val="004000FF"/>
    <w:rsid w:val="00400D28"/>
    <w:rsid w:val="00401A1C"/>
    <w:rsid w:val="004038F6"/>
    <w:rsid w:val="00403F82"/>
    <w:rsid w:val="00404609"/>
    <w:rsid w:val="00406A1A"/>
    <w:rsid w:val="0040705E"/>
    <w:rsid w:val="00407734"/>
    <w:rsid w:val="004103B5"/>
    <w:rsid w:val="00410514"/>
    <w:rsid w:val="004122E6"/>
    <w:rsid w:val="0041356E"/>
    <w:rsid w:val="0041365B"/>
    <w:rsid w:val="00414256"/>
    <w:rsid w:val="00414398"/>
    <w:rsid w:val="00416F26"/>
    <w:rsid w:val="00420D9A"/>
    <w:rsid w:val="00422FA8"/>
    <w:rsid w:val="0042418C"/>
    <w:rsid w:val="00424A57"/>
    <w:rsid w:val="00425766"/>
    <w:rsid w:val="0042667F"/>
    <w:rsid w:val="00431F4B"/>
    <w:rsid w:val="00432DA5"/>
    <w:rsid w:val="00433A26"/>
    <w:rsid w:val="00434EB9"/>
    <w:rsid w:val="0043796E"/>
    <w:rsid w:val="004408EC"/>
    <w:rsid w:val="004457D4"/>
    <w:rsid w:val="00446CD7"/>
    <w:rsid w:val="00447440"/>
    <w:rsid w:val="00447BBC"/>
    <w:rsid w:val="00452112"/>
    <w:rsid w:val="0045249C"/>
    <w:rsid w:val="00454416"/>
    <w:rsid w:val="004546D4"/>
    <w:rsid w:val="00455ACC"/>
    <w:rsid w:val="004574B9"/>
    <w:rsid w:val="00457DB1"/>
    <w:rsid w:val="0046063F"/>
    <w:rsid w:val="00462977"/>
    <w:rsid w:val="0046737C"/>
    <w:rsid w:val="00467D88"/>
    <w:rsid w:val="004703F5"/>
    <w:rsid w:val="0047047F"/>
    <w:rsid w:val="00471360"/>
    <w:rsid w:val="00471F4F"/>
    <w:rsid w:val="00472484"/>
    <w:rsid w:val="0047445B"/>
    <w:rsid w:val="004770BF"/>
    <w:rsid w:val="00477BCF"/>
    <w:rsid w:val="0048164B"/>
    <w:rsid w:val="00483C09"/>
    <w:rsid w:val="00485F36"/>
    <w:rsid w:val="0048776B"/>
    <w:rsid w:val="00487D50"/>
    <w:rsid w:val="00490373"/>
    <w:rsid w:val="00495A70"/>
    <w:rsid w:val="00495F86"/>
    <w:rsid w:val="004A027A"/>
    <w:rsid w:val="004A0FED"/>
    <w:rsid w:val="004A256D"/>
    <w:rsid w:val="004A47A3"/>
    <w:rsid w:val="004A4E40"/>
    <w:rsid w:val="004A59AD"/>
    <w:rsid w:val="004A67DF"/>
    <w:rsid w:val="004A7A32"/>
    <w:rsid w:val="004B311E"/>
    <w:rsid w:val="004B3880"/>
    <w:rsid w:val="004B38F4"/>
    <w:rsid w:val="004B40EF"/>
    <w:rsid w:val="004B4EA3"/>
    <w:rsid w:val="004B61F0"/>
    <w:rsid w:val="004C19BC"/>
    <w:rsid w:val="004C2C87"/>
    <w:rsid w:val="004C31F5"/>
    <w:rsid w:val="004C3737"/>
    <w:rsid w:val="004C420D"/>
    <w:rsid w:val="004C641B"/>
    <w:rsid w:val="004C7746"/>
    <w:rsid w:val="004D1002"/>
    <w:rsid w:val="004D1B5C"/>
    <w:rsid w:val="004D3C5D"/>
    <w:rsid w:val="004D4294"/>
    <w:rsid w:val="004D6C7F"/>
    <w:rsid w:val="004D6CDE"/>
    <w:rsid w:val="004D76E4"/>
    <w:rsid w:val="004E1395"/>
    <w:rsid w:val="004E2DD1"/>
    <w:rsid w:val="004E47F6"/>
    <w:rsid w:val="004E5329"/>
    <w:rsid w:val="004F06A4"/>
    <w:rsid w:val="004F0BA1"/>
    <w:rsid w:val="004F1ACD"/>
    <w:rsid w:val="004F1B4A"/>
    <w:rsid w:val="004F261C"/>
    <w:rsid w:val="004F3BF5"/>
    <w:rsid w:val="004F3C4C"/>
    <w:rsid w:val="004F79D4"/>
    <w:rsid w:val="00500F9B"/>
    <w:rsid w:val="00503C8F"/>
    <w:rsid w:val="00505C3A"/>
    <w:rsid w:val="005070B0"/>
    <w:rsid w:val="005119FE"/>
    <w:rsid w:val="005122BE"/>
    <w:rsid w:val="00513C9C"/>
    <w:rsid w:val="00514184"/>
    <w:rsid w:val="005147AA"/>
    <w:rsid w:val="0051595E"/>
    <w:rsid w:val="0051595F"/>
    <w:rsid w:val="005161B6"/>
    <w:rsid w:val="00517ED2"/>
    <w:rsid w:val="00520BD6"/>
    <w:rsid w:val="0052124A"/>
    <w:rsid w:val="005266CE"/>
    <w:rsid w:val="00530D1F"/>
    <w:rsid w:val="00530E0E"/>
    <w:rsid w:val="00533876"/>
    <w:rsid w:val="00534730"/>
    <w:rsid w:val="0053765B"/>
    <w:rsid w:val="00541502"/>
    <w:rsid w:val="00542715"/>
    <w:rsid w:val="00542C6C"/>
    <w:rsid w:val="00543F82"/>
    <w:rsid w:val="005448F2"/>
    <w:rsid w:val="005469D4"/>
    <w:rsid w:val="0054770B"/>
    <w:rsid w:val="005479E4"/>
    <w:rsid w:val="0055017D"/>
    <w:rsid w:val="0055188A"/>
    <w:rsid w:val="005532F4"/>
    <w:rsid w:val="0055334D"/>
    <w:rsid w:val="00557C84"/>
    <w:rsid w:val="005603EE"/>
    <w:rsid w:val="0056278C"/>
    <w:rsid w:val="005632C9"/>
    <w:rsid w:val="00563A26"/>
    <w:rsid w:val="00566719"/>
    <w:rsid w:val="00567009"/>
    <w:rsid w:val="005676C0"/>
    <w:rsid w:val="00570DD0"/>
    <w:rsid w:val="00570EAF"/>
    <w:rsid w:val="0057142C"/>
    <w:rsid w:val="00572375"/>
    <w:rsid w:val="00574882"/>
    <w:rsid w:val="00580B3D"/>
    <w:rsid w:val="00582E51"/>
    <w:rsid w:val="00585406"/>
    <w:rsid w:val="0058593E"/>
    <w:rsid w:val="00585E30"/>
    <w:rsid w:val="005868C2"/>
    <w:rsid w:val="00595C4C"/>
    <w:rsid w:val="005961D8"/>
    <w:rsid w:val="00597931"/>
    <w:rsid w:val="00597B10"/>
    <w:rsid w:val="005A11F9"/>
    <w:rsid w:val="005B0CF8"/>
    <w:rsid w:val="005B4362"/>
    <w:rsid w:val="005B6479"/>
    <w:rsid w:val="005B68C2"/>
    <w:rsid w:val="005B6A50"/>
    <w:rsid w:val="005C113C"/>
    <w:rsid w:val="005C2D5D"/>
    <w:rsid w:val="005C3470"/>
    <w:rsid w:val="005C5972"/>
    <w:rsid w:val="005C5EAE"/>
    <w:rsid w:val="005C6336"/>
    <w:rsid w:val="005C65D0"/>
    <w:rsid w:val="005C7159"/>
    <w:rsid w:val="005D0BDA"/>
    <w:rsid w:val="005D19D2"/>
    <w:rsid w:val="005D2FF1"/>
    <w:rsid w:val="005D33FB"/>
    <w:rsid w:val="005D355A"/>
    <w:rsid w:val="005D37B1"/>
    <w:rsid w:val="005D3CE2"/>
    <w:rsid w:val="005D4136"/>
    <w:rsid w:val="005E25D9"/>
    <w:rsid w:val="005E26D6"/>
    <w:rsid w:val="005E3607"/>
    <w:rsid w:val="005E4198"/>
    <w:rsid w:val="005E4CAE"/>
    <w:rsid w:val="005E5380"/>
    <w:rsid w:val="005E5608"/>
    <w:rsid w:val="005E7012"/>
    <w:rsid w:val="005F07C5"/>
    <w:rsid w:val="005F1531"/>
    <w:rsid w:val="005F2D41"/>
    <w:rsid w:val="005F3ACD"/>
    <w:rsid w:val="005F5791"/>
    <w:rsid w:val="005F57D1"/>
    <w:rsid w:val="005F6243"/>
    <w:rsid w:val="005F6351"/>
    <w:rsid w:val="005F66D7"/>
    <w:rsid w:val="00602B98"/>
    <w:rsid w:val="00602F81"/>
    <w:rsid w:val="00603E5F"/>
    <w:rsid w:val="006041F1"/>
    <w:rsid w:val="006055EE"/>
    <w:rsid w:val="00607C83"/>
    <w:rsid w:val="00610898"/>
    <w:rsid w:val="006111C9"/>
    <w:rsid w:val="0061164D"/>
    <w:rsid w:val="006116E5"/>
    <w:rsid w:val="00611C9B"/>
    <w:rsid w:val="00615BBA"/>
    <w:rsid w:val="0061637C"/>
    <w:rsid w:val="00616950"/>
    <w:rsid w:val="00616DD8"/>
    <w:rsid w:val="00620FDD"/>
    <w:rsid w:val="006232FE"/>
    <w:rsid w:val="0062408D"/>
    <w:rsid w:val="00624264"/>
    <w:rsid w:val="006243A1"/>
    <w:rsid w:val="006247ED"/>
    <w:rsid w:val="00624D76"/>
    <w:rsid w:val="0062595F"/>
    <w:rsid w:val="006359E0"/>
    <w:rsid w:val="00635F61"/>
    <w:rsid w:val="00637446"/>
    <w:rsid w:val="00637C7A"/>
    <w:rsid w:val="0064031A"/>
    <w:rsid w:val="00640BC0"/>
    <w:rsid w:val="00640C3D"/>
    <w:rsid w:val="0064370D"/>
    <w:rsid w:val="00643AD7"/>
    <w:rsid w:val="00644DE8"/>
    <w:rsid w:val="0064779A"/>
    <w:rsid w:val="00650BEB"/>
    <w:rsid w:val="00651680"/>
    <w:rsid w:val="00652946"/>
    <w:rsid w:val="00652A19"/>
    <w:rsid w:val="0065419C"/>
    <w:rsid w:val="006547A5"/>
    <w:rsid w:val="006561A8"/>
    <w:rsid w:val="00656C4C"/>
    <w:rsid w:val="006573F8"/>
    <w:rsid w:val="0066043E"/>
    <w:rsid w:val="00661BC2"/>
    <w:rsid w:val="00666533"/>
    <w:rsid w:val="0067253A"/>
    <w:rsid w:val="00674D54"/>
    <w:rsid w:val="0067748C"/>
    <w:rsid w:val="006779FB"/>
    <w:rsid w:val="00683A4B"/>
    <w:rsid w:val="00693684"/>
    <w:rsid w:val="006954C7"/>
    <w:rsid w:val="0069552A"/>
    <w:rsid w:val="0069627B"/>
    <w:rsid w:val="00697F9F"/>
    <w:rsid w:val="006A01D9"/>
    <w:rsid w:val="006A4EC9"/>
    <w:rsid w:val="006A5398"/>
    <w:rsid w:val="006A5EF9"/>
    <w:rsid w:val="006B145E"/>
    <w:rsid w:val="006B2137"/>
    <w:rsid w:val="006B44FA"/>
    <w:rsid w:val="006B5177"/>
    <w:rsid w:val="006B7C9D"/>
    <w:rsid w:val="006C1851"/>
    <w:rsid w:val="006C2C20"/>
    <w:rsid w:val="006C4862"/>
    <w:rsid w:val="006C72B0"/>
    <w:rsid w:val="006C7E38"/>
    <w:rsid w:val="006D0751"/>
    <w:rsid w:val="006D28A2"/>
    <w:rsid w:val="006D366E"/>
    <w:rsid w:val="006D44C9"/>
    <w:rsid w:val="006D6754"/>
    <w:rsid w:val="006D6C2F"/>
    <w:rsid w:val="006D70D8"/>
    <w:rsid w:val="006D74B0"/>
    <w:rsid w:val="006E3976"/>
    <w:rsid w:val="006E53EC"/>
    <w:rsid w:val="006E64AE"/>
    <w:rsid w:val="006F0BF3"/>
    <w:rsid w:val="006F0E00"/>
    <w:rsid w:val="006F1212"/>
    <w:rsid w:val="006F3B91"/>
    <w:rsid w:val="006F3DC0"/>
    <w:rsid w:val="006F4D51"/>
    <w:rsid w:val="006F590E"/>
    <w:rsid w:val="006F7D0E"/>
    <w:rsid w:val="00701147"/>
    <w:rsid w:val="0070186F"/>
    <w:rsid w:val="00701B0D"/>
    <w:rsid w:val="007032F2"/>
    <w:rsid w:val="00705076"/>
    <w:rsid w:val="007050F9"/>
    <w:rsid w:val="0070582B"/>
    <w:rsid w:val="00706346"/>
    <w:rsid w:val="0070684B"/>
    <w:rsid w:val="00712543"/>
    <w:rsid w:val="00712DEB"/>
    <w:rsid w:val="00715C80"/>
    <w:rsid w:val="0071672E"/>
    <w:rsid w:val="00721D0F"/>
    <w:rsid w:val="00722F19"/>
    <w:rsid w:val="00723546"/>
    <w:rsid w:val="00724B27"/>
    <w:rsid w:val="00726DD8"/>
    <w:rsid w:val="00727DD7"/>
    <w:rsid w:val="00730E53"/>
    <w:rsid w:val="0073224A"/>
    <w:rsid w:val="00732C80"/>
    <w:rsid w:val="00733E0A"/>
    <w:rsid w:val="0073419C"/>
    <w:rsid w:val="00734285"/>
    <w:rsid w:val="00736F6B"/>
    <w:rsid w:val="0074074A"/>
    <w:rsid w:val="00741958"/>
    <w:rsid w:val="00743F91"/>
    <w:rsid w:val="00747352"/>
    <w:rsid w:val="00751F5B"/>
    <w:rsid w:val="007545C8"/>
    <w:rsid w:val="00754D16"/>
    <w:rsid w:val="007565DC"/>
    <w:rsid w:val="00756AF4"/>
    <w:rsid w:val="0076145C"/>
    <w:rsid w:val="007652F0"/>
    <w:rsid w:val="00767B57"/>
    <w:rsid w:val="0077146E"/>
    <w:rsid w:val="00774CE3"/>
    <w:rsid w:val="00780B08"/>
    <w:rsid w:val="00781F06"/>
    <w:rsid w:val="00782125"/>
    <w:rsid w:val="00782D4B"/>
    <w:rsid w:val="00783BF5"/>
    <w:rsid w:val="00785E97"/>
    <w:rsid w:val="0078796C"/>
    <w:rsid w:val="00787BD4"/>
    <w:rsid w:val="00791858"/>
    <w:rsid w:val="0079204F"/>
    <w:rsid w:val="00793D39"/>
    <w:rsid w:val="00794FD8"/>
    <w:rsid w:val="007A0D23"/>
    <w:rsid w:val="007A254E"/>
    <w:rsid w:val="007A2D59"/>
    <w:rsid w:val="007A3238"/>
    <w:rsid w:val="007A5ABD"/>
    <w:rsid w:val="007A7CF1"/>
    <w:rsid w:val="007B02B8"/>
    <w:rsid w:val="007B0AA6"/>
    <w:rsid w:val="007B285F"/>
    <w:rsid w:val="007B41A0"/>
    <w:rsid w:val="007B7D26"/>
    <w:rsid w:val="007B7F78"/>
    <w:rsid w:val="007C0FAE"/>
    <w:rsid w:val="007C2FE1"/>
    <w:rsid w:val="007C349E"/>
    <w:rsid w:val="007C3E21"/>
    <w:rsid w:val="007C5787"/>
    <w:rsid w:val="007D014E"/>
    <w:rsid w:val="007D0F84"/>
    <w:rsid w:val="007D1224"/>
    <w:rsid w:val="007D1A4B"/>
    <w:rsid w:val="007D2092"/>
    <w:rsid w:val="007D2DD7"/>
    <w:rsid w:val="007D4D76"/>
    <w:rsid w:val="007D56D0"/>
    <w:rsid w:val="007D5CCF"/>
    <w:rsid w:val="007D5D22"/>
    <w:rsid w:val="007D71BD"/>
    <w:rsid w:val="007D7AF7"/>
    <w:rsid w:val="007E0FD7"/>
    <w:rsid w:val="007E1CDC"/>
    <w:rsid w:val="007E3849"/>
    <w:rsid w:val="007E3E97"/>
    <w:rsid w:val="007F0195"/>
    <w:rsid w:val="007F01C4"/>
    <w:rsid w:val="007F0E13"/>
    <w:rsid w:val="007F1993"/>
    <w:rsid w:val="007F1A97"/>
    <w:rsid w:val="007F1DE9"/>
    <w:rsid w:val="007F2796"/>
    <w:rsid w:val="007F2DAD"/>
    <w:rsid w:val="007F2FCC"/>
    <w:rsid w:val="007F3BF0"/>
    <w:rsid w:val="007F62E8"/>
    <w:rsid w:val="007F7E0B"/>
    <w:rsid w:val="008004D5"/>
    <w:rsid w:val="008008B4"/>
    <w:rsid w:val="00800F57"/>
    <w:rsid w:val="008016F9"/>
    <w:rsid w:val="00805E0D"/>
    <w:rsid w:val="00806AEB"/>
    <w:rsid w:val="00807B5C"/>
    <w:rsid w:val="008111A0"/>
    <w:rsid w:val="008114BF"/>
    <w:rsid w:val="008117CD"/>
    <w:rsid w:val="0081216C"/>
    <w:rsid w:val="00813163"/>
    <w:rsid w:val="00813D55"/>
    <w:rsid w:val="00814C11"/>
    <w:rsid w:val="00817E4E"/>
    <w:rsid w:val="00821267"/>
    <w:rsid w:val="008254F8"/>
    <w:rsid w:val="00826FB5"/>
    <w:rsid w:val="008300C2"/>
    <w:rsid w:val="008302DC"/>
    <w:rsid w:val="00831864"/>
    <w:rsid w:val="0083192E"/>
    <w:rsid w:val="00832EDD"/>
    <w:rsid w:val="00832FFC"/>
    <w:rsid w:val="00843C7B"/>
    <w:rsid w:val="0084510E"/>
    <w:rsid w:val="00845A18"/>
    <w:rsid w:val="00845FD9"/>
    <w:rsid w:val="00846116"/>
    <w:rsid w:val="00846C7E"/>
    <w:rsid w:val="0084709B"/>
    <w:rsid w:val="00847823"/>
    <w:rsid w:val="008479D9"/>
    <w:rsid w:val="008515BA"/>
    <w:rsid w:val="00852788"/>
    <w:rsid w:val="0085284F"/>
    <w:rsid w:val="00854AD3"/>
    <w:rsid w:val="008568BA"/>
    <w:rsid w:val="0085721F"/>
    <w:rsid w:val="00860DDF"/>
    <w:rsid w:val="00860EB6"/>
    <w:rsid w:val="008644B5"/>
    <w:rsid w:val="00864657"/>
    <w:rsid w:val="00870DBD"/>
    <w:rsid w:val="00871124"/>
    <w:rsid w:val="008717AC"/>
    <w:rsid w:val="0087435C"/>
    <w:rsid w:val="00876CC9"/>
    <w:rsid w:val="00877302"/>
    <w:rsid w:val="008774B4"/>
    <w:rsid w:val="00880360"/>
    <w:rsid w:val="00881A1B"/>
    <w:rsid w:val="0088384A"/>
    <w:rsid w:val="00890C6B"/>
    <w:rsid w:val="00891C1C"/>
    <w:rsid w:val="0089312A"/>
    <w:rsid w:val="00893133"/>
    <w:rsid w:val="00894886"/>
    <w:rsid w:val="00895366"/>
    <w:rsid w:val="00896F3E"/>
    <w:rsid w:val="008A0517"/>
    <w:rsid w:val="008A0D11"/>
    <w:rsid w:val="008A12A7"/>
    <w:rsid w:val="008A41A6"/>
    <w:rsid w:val="008A45F4"/>
    <w:rsid w:val="008A47ED"/>
    <w:rsid w:val="008A5442"/>
    <w:rsid w:val="008A5F94"/>
    <w:rsid w:val="008B0A83"/>
    <w:rsid w:val="008B1832"/>
    <w:rsid w:val="008B1ED1"/>
    <w:rsid w:val="008B4347"/>
    <w:rsid w:val="008B5386"/>
    <w:rsid w:val="008B6AC6"/>
    <w:rsid w:val="008B7A60"/>
    <w:rsid w:val="008C2B46"/>
    <w:rsid w:val="008C2DEF"/>
    <w:rsid w:val="008C36C8"/>
    <w:rsid w:val="008C6587"/>
    <w:rsid w:val="008C6D6E"/>
    <w:rsid w:val="008C7ACD"/>
    <w:rsid w:val="008C7B55"/>
    <w:rsid w:val="008D051B"/>
    <w:rsid w:val="008D0A64"/>
    <w:rsid w:val="008D5D67"/>
    <w:rsid w:val="008D5DA2"/>
    <w:rsid w:val="008E1559"/>
    <w:rsid w:val="008E2060"/>
    <w:rsid w:val="008E210B"/>
    <w:rsid w:val="008E259A"/>
    <w:rsid w:val="008E2681"/>
    <w:rsid w:val="008E2D8D"/>
    <w:rsid w:val="008E3CC3"/>
    <w:rsid w:val="008E3F3B"/>
    <w:rsid w:val="008E4D02"/>
    <w:rsid w:val="008E4DE7"/>
    <w:rsid w:val="008E5883"/>
    <w:rsid w:val="008E60E3"/>
    <w:rsid w:val="008E6153"/>
    <w:rsid w:val="008E71B9"/>
    <w:rsid w:val="008F23BA"/>
    <w:rsid w:val="008F25A2"/>
    <w:rsid w:val="008F4664"/>
    <w:rsid w:val="008F5C98"/>
    <w:rsid w:val="008F7F00"/>
    <w:rsid w:val="009014A3"/>
    <w:rsid w:val="00901CF5"/>
    <w:rsid w:val="00907FCB"/>
    <w:rsid w:val="00910F74"/>
    <w:rsid w:val="00911B65"/>
    <w:rsid w:val="00911FB7"/>
    <w:rsid w:val="00912D00"/>
    <w:rsid w:val="009151A2"/>
    <w:rsid w:val="00917F4F"/>
    <w:rsid w:val="00922DFF"/>
    <w:rsid w:val="00924AF4"/>
    <w:rsid w:val="00924E40"/>
    <w:rsid w:val="009270D7"/>
    <w:rsid w:val="00927F1A"/>
    <w:rsid w:val="00927F7E"/>
    <w:rsid w:val="00931B89"/>
    <w:rsid w:val="00932783"/>
    <w:rsid w:val="0093602D"/>
    <w:rsid w:val="0094163C"/>
    <w:rsid w:val="00942188"/>
    <w:rsid w:val="00946188"/>
    <w:rsid w:val="0094639D"/>
    <w:rsid w:val="00947245"/>
    <w:rsid w:val="00951EEE"/>
    <w:rsid w:val="0095334C"/>
    <w:rsid w:val="0095557F"/>
    <w:rsid w:val="009569DC"/>
    <w:rsid w:val="009604D4"/>
    <w:rsid w:val="00964836"/>
    <w:rsid w:val="00964F20"/>
    <w:rsid w:val="00965A04"/>
    <w:rsid w:val="00965C9E"/>
    <w:rsid w:val="00967CEF"/>
    <w:rsid w:val="009700DF"/>
    <w:rsid w:val="009706D0"/>
    <w:rsid w:val="0097160B"/>
    <w:rsid w:val="009724A8"/>
    <w:rsid w:val="009725D5"/>
    <w:rsid w:val="00972E18"/>
    <w:rsid w:val="009732B2"/>
    <w:rsid w:val="00973947"/>
    <w:rsid w:val="009749FA"/>
    <w:rsid w:val="00974DFF"/>
    <w:rsid w:val="00976007"/>
    <w:rsid w:val="00976414"/>
    <w:rsid w:val="00977276"/>
    <w:rsid w:val="009773F5"/>
    <w:rsid w:val="009774BD"/>
    <w:rsid w:val="009779A3"/>
    <w:rsid w:val="009824B7"/>
    <w:rsid w:val="00985ED9"/>
    <w:rsid w:val="00987181"/>
    <w:rsid w:val="00987912"/>
    <w:rsid w:val="009911D5"/>
    <w:rsid w:val="00991A47"/>
    <w:rsid w:val="009928EB"/>
    <w:rsid w:val="00993C1F"/>
    <w:rsid w:val="00994366"/>
    <w:rsid w:val="009943DA"/>
    <w:rsid w:val="009959D5"/>
    <w:rsid w:val="009978A6"/>
    <w:rsid w:val="009A1D8A"/>
    <w:rsid w:val="009A61B0"/>
    <w:rsid w:val="009A687F"/>
    <w:rsid w:val="009B13A2"/>
    <w:rsid w:val="009B200F"/>
    <w:rsid w:val="009B3F34"/>
    <w:rsid w:val="009B3F73"/>
    <w:rsid w:val="009B4832"/>
    <w:rsid w:val="009B6B3C"/>
    <w:rsid w:val="009C1935"/>
    <w:rsid w:val="009C1F15"/>
    <w:rsid w:val="009C22B9"/>
    <w:rsid w:val="009C2ACA"/>
    <w:rsid w:val="009C525A"/>
    <w:rsid w:val="009C5604"/>
    <w:rsid w:val="009C5854"/>
    <w:rsid w:val="009C62A8"/>
    <w:rsid w:val="009D1CA9"/>
    <w:rsid w:val="009D2706"/>
    <w:rsid w:val="009D374A"/>
    <w:rsid w:val="009D3A1D"/>
    <w:rsid w:val="009D59E1"/>
    <w:rsid w:val="009E1682"/>
    <w:rsid w:val="009E2080"/>
    <w:rsid w:val="009E5D53"/>
    <w:rsid w:val="009E6D0E"/>
    <w:rsid w:val="009F1A4E"/>
    <w:rsid w:val="009F25DD"/>
    <w:rsid w:val="009F77F5"/>
    <w:rsid w:val="009F7E5F"/>
    <w:rsid w:val="00A0104D"/>
    <w:rsid w:val="00A04AC6"/>
    <w:rsid w:val="00A068C7"/>
    <w:rsid w:val="00A071CE"/>
    <w:rsid w:val="00A10719"/>
    <w:rsid w:val="00A1129D"/>
    <w:rsid w:val="00A13829"/>
    <w:rsid w:val="00A233CF"/>
    <w:rsid w:val="00A235FC"/>
    <w:rsid w:val="00A2405B"/>
    <w:rsid w:val="00A24162"/>
    <w:rsid w:val="00A24EF2"/>
    <w:rsid w:val="00A26195"/>
    <w:rsid w:val="00A31138"/>
    <w:rsid w:val="00A334EC"/>
    <w:rsid w:val="00A335F9"/>
    <w:rsid w:val="00A33624"/>
    <w:rsid w:val="00A34E4A"/>
    <w:rsid w:val="00A353CE"/>
    <w:rsid w:val="00A37583"/>
    <w:rsid w:val="00A40D21"/>
    <w:rsid w:val="00A43421"/>
    <w:rsid w:val="00A43890"/>
    <w:rsid w:val="00A45063"/>
    <w:rsid w:val="00A45191"/>
    <w:rsid w:val="00A4686D"/>
    <w:rsid w:val="00A47689"/>
    <w:rsid w:val="00A50BC1"/>
    <w:rsid w:val="00A5204F"/>
    <w:rsid w:val="00A557EC"/>
    <w:rsid w:val="00A55FF2"/>
    <w:rsid w:val="00A563CB"/>
    <w:rsid w:val="00A570FC"/>
    <w:rsid w:val="00A5794F"/>
    <w:rsid w:val="00A60645"/>
    <w:rsid w:val="00A60BF8"/>
    <w:rsid w:val="00A665A1"/>
    <w:rsid w:val="00A66601"/>
    <w:rsid w:val="00A67DFA"/>
    <w:rsid w:val="00A70E30"/>
    <w:rsid w:val="00A71F85"/>
    <w:rsid w:val="00A72BC8"/>
    <w:rsid w:val="00A73712"/>
    <w:rsid w:val="00A73F76"/>
    <w:rsid w:val="00A73FDE"/>
    <w:rsid w:val="00A74967"/>
    <w:rsid w:val="00A74B84"/>
    <w:rsid w:val="00A750E9"/>
    <w:rsid w:val="00A761A2"/>
    <w:rsid w:val="00A764CD"/>
    <w:rsid w:val="00A77DC8"/>
    <w:rsid w:val="00A830C1"/>
    <w:rsid w:val="00A8435A"/>
    <w:rsid w:val="00A8540C"/>
    <w:rsid w:val="00A867C4"/>
    <w:rsid w:val="00A86A8D"/>
    <w:rsid w:val="00A87A75"/>
    <w:rsid w:val="00A908B0"/>
    <w:rsid w:val="00A912A6"/>
    <w:rsid w:val="00A913B6"/>
    <w:rsid w:val="00A96423"/>
    <w:rsid w:val="00AA0661"/>
    <w:rsid w:val="00AA133E"/>
    <w:rsid w:val="00AA1EFE"/>
    <w:rsid w:val="00AA3F51"/>
    <w:rsid w:val="00AA4586"/>
    <w:rsid w:val="00AA4824"/>
    <w:rsid w:val="00AA4A57"/>
    <w:rsid w:val="00AA4A70"/>
    <w:rsid w:val="00AA51DE"/>
    <w:rsid w:val="00AA7010"/>
    <w:rsid w:val="00AA75F1"/>
    <w:rsid w:val="00AB0589"/>
    <w:rsid w:val="00AB2DCC"/>
    <w:rsid w:val="00AB6823"/>
    <w:rsid w:val="00AB7BFC"/>
    <w:rsid w:val="00AB7DC0"/>
    <w:rsid w:val="00AC13C7"/>
    <w:rsid w:val="00AC24E8"/>
    <w:rsid w:val="00AC2CEC"/>
    <w:rsid w:val="00AC36C0"/>
    <w:rsid w:val="00AC3ED0"/>
    <w:rsid w:val="00AC40A8"/>
    <w:rsid w:val="00AC4E6E"/>
    <w:rsid w:val="00AC535F"/>
    <w:rsid w:val="00AC5A5B"/>
    <w:rsid w:val="00AD0640"/>
    <w:rsid w:val="00AD0796"/>
    <w:rsid w:val="00AD146C"/>
    <w:rsid w:val="00AD1D3B"/>
    <w:rsid w:val="00AD3D70"/>
    <w:rsid w:val="00AD3DBB"/>
    <w:rsid w:val="00AD585E"/>
    <w:rsid w:val="00AD5C34"/>
    <w:rsid w:val="00AD60A7"/>
    <w:rsid w:val="00AD6B18"/>
    <w:rsid w:val="00AD7583"/>
    <w:rsid w:val="00AE002C"/>
    <w:rsid w:val="00AE1656"/>
    <w:rsid w:val="00AE4663"/>
    <w:rsid w:val="00AE5723"/>
    <w:rsid w:val="00AE6363"/>
    <w:rsid w:val="00AE6660"/>
    <w:rsid w:val="00AF1AEC"/>
    <w:rsid w:val="00AF1C6F"/>
    <w:rsid w:val="00AF3DF5"/>
    <w:rsid w:val="00AF687A"/>
    <w:rsid w:val="00AF7EB5"/>
    <w:rsid w:val="00B0414D"/>
    <w:rsid w:val="00B047D2"/>
    <w:rsid w:val="00B054E3"/>
    <w:rsid w:val="00B05554"/>
    <w:rsid w:val="00B062AE"/>
    <w:rsid w:val="00B077E0"/>
    <w:rsid w:val="00B07D7C"/>
    <w:rsid w:val="00B116BD"/>
    <w:rsid w:val="00B11FDD"/>
    <w:rsid w:val="00B12642"/>
    <w:rsid w:val="00B20AB6"/>
    <w:rsid w:val="00B25854"/>
    <w:rsid w:val="00B25A0B"/>
    <w:rsid w:val="00B26B00"/>
    <w:rsid w:val="00B3513C"/>
    <w:rsid w:val="00B35810"/>
    <w:rsid w:val="00B360DC"/>
    <w:rsid w:val="00B41B8C"/>
    <w:rsid w:val="00B42E6A"/>
    <w:rsid w:val="00B43BC2"/>
    <w:rsid w:val="00B4669C"/>
    <w:rsid w:val="00B47DA5"/>
    <w:rsid w:val="00B532AE"/>
    <w:rsid w:val="00B53ACF"/>
    <w:rsid w:val="00B53F9A"/>
    <w:rsid w:val="00B55B84"/>
    <w:rsid w:val="00B609C8"/>
    <w:rsid w:val="00B64F07"/>
    <w:rsid w:val="00B654AB"/>
    <w:rsid w:val="00B72071"/>
    <w:rsid w:val="00B75635"/>
    <w:rsid w:val="00B75F29"/>
    <w:rsid w:val="00B75FBD"/>
    <w:rsid w:val="00B767F7"/>
    <w:rsid w:val="00B777FE"/>
    <w:rsid w:val="00B818FB"/>
    <w:rsid w:val="00B81DE3"/>
    <w:rsid w:val="00B859AB"/>
    <w:rsid w:val="00B86CFF"/>
    <w:rsid w:val="00B91A5F"/>
    <w:rsid w:val="00B941FE"/>
    <w:rsid w:val="00B96768"/>
    <w:rsid w:val="00B972CB"/>
    <w:rsid w:val="00BA0E5F"/>
    <w:rsid w:val="00BA110E"/>
    <w:rsid w:val="00BA14D6"/>
    <w:rsid w:val="00BA60B6"/>
    <w:rsid w:val="00BB2491"/>
    <w:rsid w:val="00BB4207"/>
    <w:rsid w:val="00BB472F"/>
    <w:rsid w:val="00BB56D7"/>
    <w:rsid w:val="00BB7CF0"/>
    <w:rsid w:val="00BC03CE"/>
    <w:rsid w:val="00BC0E27"/>
    <w:rsid w:val="00BC1A0B"/>
    <w:rsid w:val="00BC22C8"/>
    <w:rsid w:val="00BC49B2"/>
    <w:rsid w:val="00BC4BB4"/>
    <w:rsid w:val="00BC7484"/>
    <w:rsid w:val="00BD2B5D"/>
    <w:rsid w:val="00BD34AA"/>
    <w:rsid w:val="00BD6096"/>
    <w:rsid w:val="00BE22F7"/>
    <w:rsid w:val="00BE23DE"/>
    <w:rsid w:val="00BE460B"/>
    <w:rsid w:val="00BE5762"/>
    <w:rsid w:val="00BE6402"/>
    <w:rsid w:val="00BF1AE7"/>
    <w:rsid w:val="00BF202A"/>
    <w:rsid w:val="00BF3182"/>
    <w:rsid w:val="00BF31BC"/>
    <w:rsid w:val="00BF4220"/>
    <w:rsid w:val="00BF522D"/>
    <w:rsid w:val="00BF57ED"/>
    <w:rsid w:val="00C0091A"/>
    <w:rsid w:val="00C01DE3"/>
    <w:rsid w:val="00C0206C"/>
    <w:rsid w:val="00C02E64"/>
    <w:rsid w:val="00C0523D"/>
    <w:rsid w:val="00C0654F"/>
    <w:rsid w:val="00C1458C"/>
    <w:rsid w:val="00C146F3"/>
    <w:rsid w:val="00C1489F"/>
    <w:rsid w:val="00C17CD0"/>
    <w:rsid w:val="00C208FA"/>
    <w:rsid w:val="00C21043"/>
    <w:rsid w:val="00C23C2F"/>
    <w:rsid w:val="00C23FE2"/>
    <w:rsid w:val="00C24C9F"/>
    <w:rsid w:val="00C2584B"/>
    <w:rsid w:val="00C27A7D"/>
    <w:rsid w:val="00C30721"/>
    <w:rsid w:val="00C30EE1"/>
    <w:rsid w:val="00C33FA2"/>
    <w:rsid w:val="00C356D3"/>
    <w:rsid w:val="00C3663A"/>
    <w:rsid w:val="00C36E99"/>
    <w:rsid w:val="00C377DB"/>
    <w:rsid w:val="00C40963"/>
    <w:rsid w:val="00C42026"/>
    <w:rsid w:val="00C420FA"/>
    <w:rsid w:val="00C44840"/>
    <w:rsid w:val="00C45DDC"/>
    <w:rsid w:val="00C45DF7"/>
    <w:rsid w:val="00C51B8E"/>
    <w:rsid w:val="00C5229B"/>
    <w:rsid w:val="00C53C45"/>
    <w:rsid w:val="00C579BC"/>
    <w:rsid w:val="00C6157D"/>
    <w:rsid w:val="00C6315B"/>
    <w:rsid w:val="00C6608F"/>
    <w:rsid w:val="00C70DB4"/>
    <w:rsid w:val="00C720CB"/>
    <w:rsid w:val="00C72C6B"/>
    <w:rsid w:val="00C75FB5"/>
    <w:rsid w:val="00C76934"/>
    <w:rsid w:val="00C82919"/>
    <w:rsid w:val="00C8308D"/>
    <w:rsid w:val="00C83E91"/>
    <w:rsid w:val="00C866A4"/>
    <w:rsid w:val="00C86E8B"/>
    <w:rsid w:val="00C87F33"/>
    <w:rsid w:val="00C902A3"/>
    <w:rsid w:val="00C920B7"/>
    <w:rsid w:val="00C92D52"/>
    <w:rsid w:val="00C93B55"/>
    <w:rsid w:val="00C94E96"/>
    <w:rsid w:val="00CA0D50"/>
    <w:rsid w:val="00CA10F6"/>
    <w:rsid w:val="00CA236C"/>
    <w:rsid w:val="00CA31AA"/>
    <w:rsid w:val="00CA3DAC"/>
    <w:rsid w:val="00CA68F0"/>
    <w:rsid w:val="00CA6946"/>
    <w:rsid w:val="00CB197C"/>
    <w:rsid w:val="00CB3E11"/>
    <w:rsid w:val="00CB439C"/>
    <w:rsid w:val="00CC0E33"/>
    <w:rsid w:val="00CC197D"/>
    <w:rsid w:val="00CC1C71"/>
    <w:rsid w:val="00CC1CEA"/>
    <w:rsid w:val="00CC436F"/>
    <w:rsid w:val="00CC5937"/>
    <w:rsid w:val="00CC7BA8"/>
    <w:rsid w:val="00CD0365"/>
    <w:rsid w:val="00CD046D"/>
    <w:rsid w:val="00CD32CE"/>
    <w:rsid w:val="00CD3899"/>
    <w:rsid w:val="00CD4228"/>
    <w:rsid w:val="00CD606E"/>
    <w:rsid w:val="00CD6B32"/>
    <w:rsid w:val="00CE3208"/>
    <w:rsid w:val="00CE3B4A"/>
    <w:rsid w:val="00CE402E"/>
    <w:rsid w:val="00CE5FE0"/>
    <w:rsid w:val="00CF1ACE"/>
    <w:rsid w:val="00CF4FEC"/>
    <w:rsid w:val="00CF6070"/>
    <w:rsid w:val="00CF6127"/>
    <w:rsid w:val="00D00292"/>
    <w:rsid w:val="00D01634"/>
    <w:rsid w:val="00D058BE"/>
    <w:rsid w:val="00D135E5"/>
    <w:rsid w:val="00D13CDC"/>
    <w:rsid w:val="00D13FA4"/>
    <w:rsid w:val="00D166B7"/>
    <w:rsid w:val="00D16D2F"/>
    <w:rsid w:val="00D172D3"/>
    <w:rsid w:val="00D17E0B"/>
    <w:rsid w:val="00D20383"/>
    <w:rsid w:val="00D2077E"/>
    <w:rsid w:val="00D2224D"/>
    <w:rsid w:val="00D26ACE"/>
    <w:rsid w:val="00D26F56"/>
    <w:rsid w:val="00D2777A"/>
    <w:rsid w:val="00D27AE3"/>
    <w:rsid w:val="00D3016D"/>
    <w:rsid w:val="00D317D2"/>
    <w:rsid w:val="00D31B4E"/>
    <w:rsid w:val="00D323D8"/>
    <w:rsid w:val="00D3677A"/>
    <w:rsid w:val="00D44010"/>
    <w:rsid w:val="00D44A4F"/>
    <w:rsid w:val="00D45E08"/>
    <w:rsid w:val="00D4768B"/>
    <w:rsid w:val="00D503E7"/>
    <w:rsid w:val="00D51910"/>
    <w:rsid w:val="00D54EA2"/>
    <w:rsid w:val="00D569CF"/>
    <w:rsid w:val="00D607B4"/>
    <w:rsid w:val="00D62529"/>
    <w:rsid w:val="00D626E8"/>
    <w:rsid w:val="00D62752"/>
    <w:rsid w:val="00D636D8"/>
    <w:rsid w:val="00D638DA"/>
    <w:rsid w:val="00D63AC6"/>
    <w:rsid w:val="00D6485D"/>
    <w:rsid w:val="00D64B51"/>
    <w:rsid w:val="00D65DA1"/>
    <w:rsid w:val="00D65F7D"/>
    <w:rsid w:val="00D67ED3"/>
    <w:rsid w:val="00D72174"/>
    <w:rsid w:val="00D72CF2"/>
    <w:rsid w:val="00D72DC6"/>
    <w:rsid w:val="00D73109"/>
    <w:rsid w:val="00D73869"/>
    <w:rsid w:val="00D7506A"/>
    <w:rsid w:val="00D75B36"/>
    <w:rsid w:val="00D76711"/>
    <w:rsid w:val="00D807A7"/>
    <w:rsid w:val="00D8713B"/>
    <w:rsid w:val="00D87D17"/>
    <w:rsid w:val="00D9128D"/>
    <w:rsid w:val="00D91B07"/>
    <w:rsid w:val="00D91E89"/>
    <w:rsid w:val="00D94761"/>
    <w:rsid w:val="00D94C03"/>
    <w:rsid w:val="00D94EEE"/>
    <w:rsid w:val="00DA193C"/>
    <w:rsid w:val="00DA1FCD"/>
    <w:rsid w:val="00DA2D27"/>
    <w:rsid w:val="00DA32EA"/>
    <w:rsid w:val="00DA3969"/>
    <w:rsid w:val="00DA4817"/>
    <w:rsid w:val="00DA6722"/>
    <w:rsid w:val="00DB2290"/>
    <w:rsid w:val="00DB26EF"/>
    <w:rsid w:val="00DB45E4"/>
    <w:rsid w:val="00DC2353"/>
    <w:rsid w:val="00DC2D8E"/>
    <w:rsid w:val="00DC5B10"/>
    <w:rsid w:val="00DD038E"/>
    <w:rsid w:val="00DD0806"/>
    <w:rsid w:val="00DD099D"/>
    <w:rsid w:val="00DD2716"/>
    <w:rsid w:val="00DE2386"/>
    <w:rsid w:val="00DE2EE8"/>
    <w:rsid w:val="00DE3F36"/>
    <w:rsid w:val="00DE3F84"/>
    <w:rsid w:val="00DE644C"/>
    <w:rsid w:val="00DE66B8"/>
    <w:rsid w:val="00DE6D4D"/>
    <w:rsid w:val="00DE7C70"/>
    <w:rsid w:val="00DF275C"/>
    <w:rsid w:val="00DF5818"/>
    <w:rsid w:val="00DF59E2"/>
    <w:rsid w:val="00DF5E93"/>
    <w:rsid w:val="00DF6B28"/>
    <w:rsid w:val="00E0103A"/>
    <w:rsid w:val="00E01540"/>
    <w:rsid w:val="00E02644"/>
    <w:rsid w:val="00E03AA9"/>
    <w:rsid w:val="00E04AB4"/>
    <w:rsid w:val="00E10F62"/>
    <w:rsid w:val="00E114DD"/>
    <w:rsid w:val="00E13536"/>
    <w:rsid w:val="00E14157"/>
    <w:rsid w:val="00E143E0"/>
    <w:rsid w:val="00E15408"/>
    <w:rsid w:val="00E15ABF"/>
    <w:rsid w:val="00E172CD"/>
    <w:rsid w:val="00E20C25"/>
    <w:rsid w:val="00E21539"/>
    <w:rsid w:val="00E21B87"/>
    <w:rsid w:val="00E2317D"/>
    <w:rsid w:val="00E247F4"/>
    <w:rsid w:val="00E24E42"/>
    <w:rsid w:val="00E2752D"/>
    <w:rsid w:val="00E27575"/>
    <w:rsid w:val="00E30622"/>
    <w:rsid w:val="00E33C22"/>
    <w:rsid w:val="00E36119"/>
    <w:rsid w:val="00E37122"/>
    <w:rsid w:val="00E37237"/>
    <w:rsid w:val="00E41C9A"/>
    <w:rsid w:val="00E42814"/>
    <w:rsid w:val="00E42BAF"/>
    <w:rsid w:val="00E4301C"/>
    <w:rsid w:val="00E43091"/>
    <w:rsid w:val="00E43818"/>
    <w:rsid w:val="00E43835"/>
    <w:rsid w:val="00E446D6"/>
    <w:rsid w:val="00E475B7"/>
    <w:rsid w:val="00E543AD"/>
    <w:rsid w:val="00E5676F"/>
    <w:rsid w:val="00E56830"/>
    <w:rsid w:val="00E56D06"/>
    <w:rsid w:val="00E602C9"/>
    <w:rsid w:val="00E629ED"/>
    <w:rsid w:val="00E6301A"/>
    <w:rsid w:val="00E63EA9"/>
    <w:rsid w:val="00E66193"/>
    <w:rsid w:val="00E66607"/>
    <w:rsid w:val="00E6691B"/>
    <w:rsid w:val="00E66A91"/>
    <w:rsid w:val="00E66E7C"/>
    <w:rsid w:val="00E67D27"/>
    <w:rsid w:val="00E7149D"/>
    <w:rsid w:val="00E72DF2"/>
    <w:rsid w:val="00E732E3"/>
    <w:rsid w:val="00E73BE1"/>
    <w:rsid w:val="00E74F6E"/>
    <w:rsid w:val="00E76397"/>
    <w:rsid w:val="00E81D26"/>
    <w:rsid w:val="00E82B01"/>
    <w:rsid w:val="00E84723"/>
    <w:rsid w:val="00E84ACF"/>
    <w:rsid w:val="00E87B4B"/>
    <w:rsid w:val="00E9117D"/>
    <w:rsid w:val="00E95349"/>
    <w:rsid w:val="00E959B7"/>
    <w:rsid w:val="00EA02BE"/>
    <w:rsid w:val="00EA0F2E"/>
    <w:rsid w:val="00EA18C0"/>
    <w:rsid w:val="00EA1CAA"/>
    <w:rsid w:val="00EA2583"/>
    <w:rsid w:val="00EA25B0"/>
    <w:rsid w:val="00EA2C35"/>
    <w:rsid w:val="00EA4299"/>
    <w:rsid w:val="00EA4F1B"/>
    <w:rsid w:val="00EA7BEC"/>
    <w:rsid w:val="00EB21EA"/>
    <w:rsid w:val="00EB49D3"/>
    <w:rsid w:val="00EB6614"/>
    <w:rsid w:val="00EC068A"/>
    <w:rsid w:val="00EC2980"/>
    <w:rsid w:val="00EC2A0E"/>
    <w:rsid w:val="00EC2CD8"/>
    <w:rsid w:val="00EC2DB3"/>
    <w:rsid w:val="00ED0F33"/>
    <w:rsid w:val="00ED75FE"/>
    <w:rsid w:val="00ED7BD5"/>
    <w:rsid w:val="00EE0742"/>
    <w:rsid w:val="00EE0EA4"/>
    <w:rsid w:val="00EE1E9F"/>
    <w:rsid w:val="00EE1F52"/>
    <w:rsid w:val="00EE31A8"/>
    <w:rsid w:val="00EE4642"/>
    <w:rsid w:val="00EE551D"/>
    <w:rsid w:val="00EE623A"/>
    <w:rsid w:val="00EE6E1D"/>
    <w:rsid w:val="00EF09FF"/>
    <w:rsid w:val="00EF1ADA"/>
    <w:rsid w:val="00EF2993"/>
    <w:rsid w:val="00EF2FB0"/>
    <w:rsid w:val="00EF3B72"/>
    <w:rsid w:val="00EF5A8B"/>
    <w:rsid w:val="00EF70D0"/>
    <w:rsid w:val="00F01451"/>
    <w:rsid w:val="00F01788"/>
    <w:rsid w:val="00F02ED1"/>
    <w:rsid w:val="00F03C39"/>
    <w:rsid w:val="00F04416"/>
    <w:rsid w:val="00F05A3B"/>
    <w:rsid w:val="00F06E57"/>
    <w:rsid w:val="00F06EA2"/>
    <w:rsid w:val="00F10DBE"/>
    <w:rsid w:val="00F122AD"/>
    <w:rsid w:val="00F1340C"/>
    <w:rsid w:val="00F147C0"/>
    <w:rsid w:val="00F159F1"/>
    <w:rsid w:val="00F16D1A"/>
    <w:rsid w:val="00F174AA"/>
    <w:rsid w:val="00F176D6"/>
    <w:rsid w:val="00F17846"/>
    <w:rsid w:val="00F2004B"/>
    <w:rsid w:val="00F20BD0"/>
    <w:rsid w:val="00F21BE1"/>
    <w:rsid w:val="00F22360"/>
    <w:rsid w:val="00F2323B"/>
    <w:rsid w:val="00F2329D"/>
    <w:rsid w:val="00F2362F"/>
    <w:rsid w:val="00F2390A"/>
    <w:rsid w:val="00F24D75"/>
    <w:rsid w:val="00F26D43"/>
    <w:rsid w:val="00F27E88"/>
    <w:rsid w:val="00F30C25"/>
    <w:rsid w:val="00F3199B"/>
    <w:rsid w:val="00F31D41"/>
    <w:rsid w:val="00F32739"/>
    <w:rsid w:val="00F34DF3"/>
    <w:rsid w:val="00F36650"/>
    <w:rsid w:val="00F401C0"/>
    <w:rsid w:val="00F42276"/>
    <w:rsid w:val="00F42EBB"/>
    <w:rsid w:val="00F435B0"/>
    <w:rsid w:val="00F438B3"/>
    <w:rsid w:val="00F43909"/>
    <w:rsid w:val="00F44290"/>
    <w:rsid w:val="00F44AEB"/>
    <w:rsid w:val="00F4602E"/>
    <w:rsid w:val="00F476AE"/>
    <w:rsid w:val="00F47F4A"/>
    <w:rsid w:val="00F51339"/>
    <w:rsid w:val="00F51381"/>
    <w:rsid w:val="00F524AA"/>
    <w:rsid w:val="00F52900"/>
    <w:rsid w:val="00F52F14"/>
    <w:rsid w:val="00F52FEA"/>
    <w:rsid w:val="00F541B5"/>
    <w:rsid w:val="00F5543E"/>
    <w:rsid w:val="00F559EB"/>
    <w:rsid w:val="00F56062"/>
    <w:rsid w:val="00F56947"/>
    <w:rsid w:val="00F56B27"/>
    <w:rsid w:val="00F57A5A"/>
    <w:rsid w:val="00F57FE3"/>
    <w:rsid w:val="00F62042"/>
    <w:rsid w:val="00F626E5"/>
    <w:rsid w:val="00F62879"/>
    <w:rsid w:val="00F62B58"/>
    <w:rsid w:val="00F645DB"/>
    <w:rsid w:val="00F64CCE"/>
    <w:rsid w:val="00F66182"/>
    <w:rsid w:val="00F664B2"/>
    <w:rsid w:val="00F67799"/>
    <w:rsid w:val="00F7007F"/>
    <w:rsid w:val="00F74ECF"/>
    <w:rsid w:val="00F75FF2"/>
    <w:rsid w:val="00F80D7B"/>
    <w:rsid w:val="00F82308"/>
    <w:rsid w:val="00F82BF9"/>
    <w:rsid w:val="00F87624"/>
    <w:rsid w:val="00F91CE6"/>
    <w:rsid w:val="00F9255D"/>
    <w:rsid w:val="00F92C9F"/>
    <w:rsid w:val="00F93BC1"/>
    <w:rsid w:val="00F94753"/>
    <w:rsid w:val="00F94FD7"/>
    <w:rsid w:val="00F951DB"/>
    <w:rsid w:val="00F96F0E"/>
    <w:rsid w:val="00F96F67"/>
    <w:rsid w:val="00FA0200"/>
    <w:rsid w:val="00FA020F"/>
    <w:rsid w:val="00FA0F7C"/>
    <w:rsid w:val="00FA25A2"/>
    <w:rsid w:val="00FA4825"/>
    <w:rsid w:val="00FA4B08"/>
    <w:rsid w:val="00FA5FD6"/>
    <w:rsid w:val="00FA628C"/>
    <w:rsid w:val="00FA6B89"/>
    <w:rsid w:val="00FA7342"/>
    <w:rsid w:val="00FB0745"/>
    <w:rsid w:val="00FB408A"/>
    <w:rsid w:val="00FB567C"/>
    <w:rsid w:val="00FB5BEA"/>
    <w:rsid w:val="00FB63B4"/>
    <w:rsid w:val="00FC1723"/>
    <w:rsid w:val="00FC1A77"/>
    <w:rsid w:val="00FC1CCB"/>
    <w:rsid w:val="00FC5056"/>
    <w:rsid w:val="00FC564B"/>
    <w:rsid w:val="00FC62A7"/>
    <w:rsid w:val="00FD1ECD"/>
    <w:rsid w:val="00FD484B"/>
    <w:rsid w:val="00FD5789"/>
    <w:rsid w:val="00FD68AB"/>
    <w:rsid w:val="00FD7E87"/>
    <w:rsid w:val="00FE0A21"/>
    <w:rsid w:val="00FE0FFD"/>
    <w:rsid w:val="00FE422A"/>
    <w:rsid w:val="00FE49F8"/>
    <w:rsid w:val="00FE4F84"/>
    <w:rsid w:val="00FE524B"/>
    <w:rsid w:val="00FE567D"/>
    <w:rsid w:val="00FE7194"/>
    <w:rsid w:val="00FE7459"/>
    <w:rsid w:val="00FF1543"/>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oNotEmbedSmartTags/>
  <w:decimalSymbol w:val="."/>
  <w:listSeparator w:val=","/>
  <w14:docId w14:val="5AF3281A"/>
  <w15:docId w15:val="{39DD537A-F89C-40E3-A3B1-8C842DA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730"/>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 w:type="paragraph" w:customStyle="1" w:styleId="ad">
    <w:name w:val="標準(太郎文書スタイル)"/>
    <w:rsid w:val="002819D2"/>
    <w:pPr>
      <w:widowControl w:val="0"/>
      <w:adjustRightInd w:val="0"/>
      <w:jc w:val="both"/>
      <w:textAlignment w:val="baseline"/>
    </w:pPr>
    <w:rPr>
      <w:rFonts w:ascii="ＭＳ 明朝" w:hAnsi="ＭＳ 明朝" w:cs="ＭＳ 明朝"/>
      <w:color w:val="000000"/>
      <w:sz w:val="22"/>
      <w:szCs w:val="22"/>
    </w:rPr>
  </w:style>
  <w:style w:type="paragraph" w:styleId="ae">
    <w:name w:val="Revision"/>
    <w:hidden/>
    <w:uiPriority w:val="99"/>
    <w:semiHidden/>
    <w:rsid w:val="00D94C03"/>
    <w:rPr>
      <w:rFonts w:ascii="ＭＳ 明朝" w:hAnsi="ＭＳ 明朝" w:cs="ＭＳ 明朝"/>
      <w:color w:val="000000"/>
      <w:sz w:val="22"/>
      <w:szCs w:val="22"/>
    </w:rPr>
  </w:style>
  <w:style w:type="paragraph" w:styleId="af">
    <w:name w:val="List Paragraph"/>
    <w:basedOn w:val="a"/>
    <w:uiPriority w:val="34"/>
    <w:qFormat/>
    <w:rsid w:val="00991A47"/>
    <w:pPr>
      <w:ind w:leftChars="400" w:left="840"/>
    </w:pPr>
  </w:style>
  <w:style w:type="table" w:styleId="af0">
    <w:name w:val="Table Grid"/>
    <w:basedOn w:val="a1"/>
    <w:rsid w:val="00AE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9528">
      <w:bodyDiv w:val="1"/>
      <w:marLeft w:val="0"/>
      <w:marRight w:val="0"/>
      <w:marTop w:val="0"/>
      <w:marBottom w:val="0"/>
      <w:divBdr>
        <w:top w:val="none" w:sz="0" w:space="0" w:color="auto"/>
        <w:left w:val="none" w:sz="0" w:space="0" w:color="auto"/>
        <w:bottom w:val="none" w:sz="0" w:space="0" w:color="auto"/>
        <w:right w:val="none" w:sz="0" w:space="0" w:color="auto"/>
      </w:divBdr>
      <w:divsChild>
        <w:div w:id="828600629">
          <w:marLeft w:val="0"/>
          <w:marRight w:val="0"/>
          <w:marTop w:val="0"/>
          <w:marBottom w:val="0"/>
          <w:divBdr>
            <w:top w:val="none" w:sz="0" w:space="0" w:color="auto"/>
            <w:left w:val="none" w:sz="0" w:space="0" w:color="auto"/>
            <w:bottom w:val="none" w:sz="0" w:space="0" w:color="auto"/>
            <w:right w:val="none" w:sz="0" w:space="0" w:color="auto"/>
          </w:divBdr>
          <w:divsChild>
            <w:div w:id="13984763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818037">
                  <w:marLeft w:val="-4275"/>
                  <w:marRight w:val="0"/>
                  <w:marTop w:val="0"/>
                  <w:marBottom w:val="0"/>
                  <w:divBdr>
                    <w:top w:val="none" w:sz="0" w:space="0" w:color="auto"/>
                    <w:left w:val="none" w:sz="0" w:space="0" w:color="auto"/>
                    <w:bottom w:val="none" w:sz="0" w:space="0" w:color="auto"/>
                    <w:right w:val="none" w:sz="0" w:space="0" w:color="auto"/>
                  </w:divBdr>
                  <w:divsChild>
                    <w:div w:id="11337199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0658861">
                          <w:marLeft w:val="0"/>
                          <w:marRight w:val="0"/>
                          <w:marTop w:val="0"/>
                          <w:marBottom w:val="0"/>
                          <w:divBdr>
                            <w:top w:val="none" w:sz="0" w:space="0" w:color="auto"/>
                            <w:left w:val="none" w:sz="0" w:space="0" w:color="auto"/>
                            <w:bottom w:val="none" w:sz="0" w:space="0" w:color="auto"/>
                            <w:right w:val="none" w:sz="0" w:space="0" w:color="auto"/>
                          </w:divBdr>
                          <w:divsChild>
                            <w:div w:id="359820352">
                              <w:marLeft w:val="0"/>
                              <w:marRight w:val="0"/>
                              <w:marTop w:val="0"/>
                              <w:marBottom w:val="0"/>
                              <w:divBdr>
                                <w:top w:val="none" w:sz="0" w:space="0" w:color="auto"/>
                                <w:left w:val="none" w:sz="0" w:space="0" w:color="auto"/>
                                <w:bottom w:val="none" w:sz="0" w:space="0" w:color="auto"/>
                                <w:right w:val="none" w:sz="0" w:space="0" w:color="auto"/>
                              </w:divBdr>
                              <w:divsChild>
                                <w:div w:id="51928641">
                                  <w:marLeft w:val="0"/>
                                  <w:marRight w:val="0"/>
                                  <w:marTop w:val="0"/>
                                  <w:marBottom w:val="0"/>
                                  <w:divBdr>
                                    <w:top w:val="none" w:sz="0" w:space="0" w:color="auto"/>
                                    <w:left w:val="none" w:sz="0" w:space="0" w:color="auto"/>
                                    <w:bottom w:val="none" w:sz="0" w:space="0" w:color="auto"/>
                                    <w:right w:val="none" w:sz="0" w:space="0" w:color="auto"/>
                                  </w:divBdr>
                                  <w:divsChild>
                                    <w:div w:id="14860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673">
                              <w:marLeft w:val="0"/>
                              <w:marRight w:val="0"/>
                              <w:marTop w:val="0"/>
                              <w:marBottom w:val="0"/>
                              <w:divBdr>
                                <w:top w:val="none" w:sz="0" w:space="0" w:color="auto"/>
                                <w:left w:val="none" w:sz="0" w:space="0" w:color="auto"/>
                                <w:bottom w:val="none" w:sz="0" w:space="0" w:color="auto"/>
                                <w:right w:val="none" w:sz="0" w:space="0" w:color="auto"/>
                              </w:divBdr>
                              <w:divsChild>
                                <w:div w:id="1920825536">
                                  <w:marLeft w:val="0"/>
                                  <w:marRight w:val="0"/>
                                  <w:marTop w:val="0"/>
                                  <w:marBottom w:val="0"/>
                                  <w:divBdr>
                                    <w:top w:val="none" w:sz="0" w:space="0" w:color="auto"/>
                                    <w:left w:val="none" w:sz="0" w:space="0" w:color="auto"/>
                                    <w:bottom w:val="none" w:sz="0" w:space="0" w:color="auto"/>
                                    <w:right w:val="none" w:sz="0" w:space="0" w:color="auto"/>
                                  </w:divBdr>
                                  <w:divsChild>
                                    <w:div w:id="1845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505194">
      <w:bodyDiv w:val="1"/>
      <w:marLeft w:val="0"/>
      <w:marRight w:val="0"/>
      <w:marTop w:val="0"/>
      <w:marBottom w:val="0"/>
      <w:divBdr>
        <w:top w:val="none" w:sz="0" w:space="0" w:color="auto"/>
        <w:left w:val="none" w:sz="0" w:space="0" w:color="auto"/>
        <w:bottom w:val="none" w:sz="0" w:space="0" w:color="auto"/>
        <w:right w:val="none" w:sz="0" w:space="0" w:color="auto"/>
      </w:divBdr>
      <w:divsChild>
        <w:div w:id="515509936">
          <w:marLeft w:val="0"/>
          <w:marRight w:val="0"/>
          <w:marTop w:val="0"/>
          <w:marBottom w:val="0"/>
          <w:divBdr>
            <w:top w:val="none" w:sz="0" w:space="0" w:color="auto"/>
            <w:left w:val="none" w:sz="0" w:space="0" w:color="auto"/>
            <w:bottom w:val="none" w:sz="0" w:space="0" w:color="auto"/>
            <w:right w:val="none" w:sz="0" w:space="0" w:color="auto"/>
          </w:divBdr>
          <w:divsChild>
            <w:div w:id="972708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045112">
                  <w:marLeft w:val="-4275"/>
                  <w:marRight w:val="0"/>
                  <w:marTop w:val="0"/>
                  <w:marBottom w:val="0"/>
                  <w:divBdr>
                    <w:top w:val="none" w:sz="0" w:space="0" w:color="auto"/>
                    <w:left w:val="none" w:sz="0" w:space="0" w:color="auto"/>
                    <w:bottom w:val="none" w:sz="0" w:space="0" w:color="auto"/>
                    <w:right w:val="none" w:sz="0" w:space="0" w:color="auto"/>
                  </w:divBdr>
                  <w:divsChild>
                    <w:div w:id="2961872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8116">
                          <w:marLeft w:val="0"/>
                          <w:marRight w:val="0"/>
                          <w:marTop w:val="0"/>
                          <w:marBottom w:val="0"/>
                          <w:divBdr>
                            <w:top w:val="none" w:sz="0" w:space="0" w:color="auto"/>
                            <w:left w:val="none" w:sz="0" w:space="0" w:color="auto"/>
                            <w:bottom w:val="none" w:sz="0" w:space="0" w:color="auto"/>
                            <w:right w:val="none" w:sz="0" w:space="0" w:color="auto"/>
                          </w:divBdr>
                          <w:divsChild>
                            <w:div w:id="1482388217">
                              <w:marLeft w:val="0"/>
                              <w:marRight w:val="0"/>
                              <w:marTop w:val="0"/>
                              <w:marBottom w:val="0"/>
                              <w:divBdr>
                                <w:top w:val="none" w:sz="0" w:space="0" w:color="auto"/>
                                <w:left w:val="none" w:sz="0" w:space="0" w:color="auto"/>
                                <w:bottom w:val="none" w:sz="0" w:space="0" w:color="auto"/>
                                <w:right w:val="none" w:sz="0" w:space="0" w:color="auto"/>
                              </w:divBdr>
                              <w:divsChild>
                                <w:div w:id="288779831">
                                  <w:marLeft w:val="0"/>
                                  <w:marRight w:val="0"/>
                                  <w:marTop w:val="0"/>
                                  <w:marBottom w:val="0"/>
                                  <w:divBdr>
                                    <w:top w:val="none" w:sz="0" w:space="0" w:color="auto"/>
                                    <w:left w:val="none" w:sz="0" w:space="0" w:color="auto"/>
                                    <w:bottom w:val="none" w:sz="0" w:space="0" w:color="auto"/>
                                    <w:right w:val="none" w:sz="0" w:space="0" w:color="auto"/>
                                  </w:divBdr>
                                  <w:divsChild>
                                    <w:div w:id="2492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363">
                              <w:marLeft w:val="0"/>
                              <w:marRight w:val="0"/>
                              <w:marTop w:val="0"/>
                              <w:marBottom w:val="0"/>
                              <w:divBdr>
                                <w:top w:val="none" w:sz="0" w:space="0" w:color="auto"/>
                                <w:left w:val="none" w:sz="0" w:space="0" w:color="auto"/>
                                <w:bottom w:val="none" w:sz="0" w:space="0" w:color="auto"/>
                                <w:right w:val="none" w:sz="0" w:space="0" w:color="auto"/>
                              </w:divBdr>
                              <w:divsChild>
                                <w:div w:id="1376543907">
                                  <w:marLeft w:val="0"/>
                                  <w:marRight w:val="0"/>
                                  <w:marTop w:val="0"/>
                                  <w:marBottom w:val="0"/>
                                  <w:divBdr>
                                    <w:top w:val="none" w:sz="0" w:space="0" w:color="auto"/>
                                    <w:left w:val="none" w:sz="0" w:space="0" w:color="auto"/>
                                    <w:bottom w:val="none" w:sz="0" w:space="0" w:color="auto"/>
                                    <w:right w:val="none" w:sz="0" w:space="0" w:color="auto"/>
                                  </w:divBdr>
                                  <w:divsChild>
                                    <w:div w:id="1787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D6D3-A02D-4223-8A1B-6F9B0ED3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森を育む紀州材の家づくり支援事業補助金交付要綱</vt:lpstr>
      <vt:lpstr>森を育む紀州材の家づくり支援事業補助金交付要綱</vt:lpstr>
    </vt:vector>
  </TitlesOfParts>
  <Company>和歌山県</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森を育む紀州材の家づくり支援事業補助金交付要綱</dc:title>
  <dc:creator>087807</dc:creator>
  <cp:lastModifiedBy>131989</cp:lastModifiedBy>
  <cp:revision>26</cp:revision>
  <cp:lastPrinted>2016-08-17T04:17:00Z</cp:lastPrinted>
  <dcterms:created xsi:type="dcterms:W3CDTF">2016-09-15T10:28:00Z</dcterms:created>
  <dcterms:modified xsi:type="dcterms:W3CDTF">2021-03-17T04:31:00Z</dcterms:modified>
</cp:coreProperties>
</file>